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DDFEE" w14:textId="38D73622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How to Purchase Tickets Online</w:t>
      </w:r>
    </w:p>
    <w:p w14:paraId="50C20030" w14:textId="29A8FA7A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1. First, go to the ticket purchasing page on the organization's web page. </w:t>
      </w:r>
    </w:p>
    <w:p w14:paraId="3D8E04AF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2. Click the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View More</w:t>
      </w:r>
      <w:r w:rsidRPr="00394D37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 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button under the event for which you wish to purchase tickets. </w:t>
      </w:r>
    </w:p>
    <w:p w14:paraId="0C567FD9" w14:textId="2E7A6CB4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C2037E1" wp14:editId="575D39AC">
            <wp:extent cx="5943600" cy="2937510"/>
            <wp:effectExtent l="0" t="0" r="0" b="0"/>
            <wp:docPr id="13" name="Picture 1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36C3D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000C5A26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3. You should now see different details about the event, such as a description, pictures, trailers, and more. To purchase tickets, click the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Buy Tickets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button next to the time you wish to attend. </w:t>
      </w:r>
    </w:p>
    <w:p w14:paraId="74EB0C30" w14:textId="7EE6FC93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B0C9FFD" wp14:editId="7815FF10">
            <wp:extent cx="5943600" cy="2937510"/>
            <wp:effectExtent l="0" t="0" r="0" b="0"/>
            <wp:docPr id="12" name="Picture 1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F89F7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389CD260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 A window will appear. Select the number of tickets you will be purchasing from the drop-down menu and click </w:t>
      </w:r>
      <w:r w:rsidRPr="00394D3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733F7A46" w14:textId="7920920A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E6259F0" wp14:editId="1579B4FA">
            <wp:extent cx="5943600" cy="2937510"/>
            <wp:effectExtent l="0" t="0" r="0" b="0"/>
            <wp:docPr id="11" name="Picture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C19E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4D0AC3B5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5. If you wish to purchase more tickets, click the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Return to List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button and repeat the previous steps. If you are done shopping, click the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Proceed to Checkout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button. </w:t>
      </w:r>
    </w:p>
    <w:p w14:paraId="3102D384" w14:textId="2386A43E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E2152C3" wp14:editId="792F3810">
            <wp:extent cx="5943600" cy="2409190"/>
            <wp:effectExtent l="0" t="0" r="0" b="0"/>
            <wp:docPr id="10" name="Picture 1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943D9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6717A816" w14:textId="77777777" w:rsid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6DDEDA6" w14:textId="77777777" w:rsid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AE3E5F1" w14:textId="77777777" w:rsid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B2CADF4" w14:textId="5AF2AD01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Once you have all the tickets you wish to purchase in your cart, click the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Cart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icon at the top of the page to proceed to the checkout page. </w:t>
      </w:r>
    </w:p>
    <w:p w14:paraId="0C1A467B" w14:textId="0F865F9F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F70BF01" wp14:editId="535C1B0B">
            <wp:extent cx="5943600" cy="2971800"/>
            <wp:effectExtent l="0" t="0" r="0" b="0"/>
            <wp:docPr id="9" name="Picture 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E922E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350AE313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7. Next, you will need to select your</w:t>
      </w:r>
      <w:r w:rsidRPr="00394D3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Delivery Method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. This is the method in which you will receive your tickets such as Will Call, Print at Home, E-Ticket Delivery, and more. </w:t>
      </w:r>
    </w:p>
    <w:p w14:paraId="7DB62D1C" w14:textId="20AE9A20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35C8419" wp14:editId="11F5E067">
            <wp:extent cx="5943600" cy="2937510"/>
            <wp:effectExtent l="0" t="0" r="0" b="0"/>
            <wp:docPr id="8" name="Picture 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D89E0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06A3CC1E" w14:textId="77777777" w:rsid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80B92E1" w14:textId="77777777" w:rsid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3CF3635" w14:textId="54DA5C16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Review your order. If everything looks correct, click the</w:t>
      </w:r>
      <w:r w:rsidRPr="00394D3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Checkout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button. </w:t>
      </w:r>
    </w:p>
    <w:p w14:paraId="7F5F754D" w14:textId="7B36ADCB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F447AF1" wp14:editId="50DE4CD7">
            <wp:extent cx="5943600" cy="2937510"/>
            <wp:effectExtent l="0" t="0" r="0" b="0"/>
            <wp:docPr id="7" name="Picture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41A50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 xml:space="preserve">(NOTE: If you are purchasing a Ticket Pack, you will be required to sign </w:t>
      </w:r>
      <w:proofErr w:type="gramStart"/>
      <w:r w:rsidRPr="00394D37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in to</w:t>
      </w:r>
      <w:proofErr w:type="gramEnd"/>
      <w:r w:rsidRPr="00394D37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 xml:space="preserve"> your customer account or create a new customer account before proceeding to checkout) </w:t>
      </w:r>
    </w:p>
    <w:p w14:paraId="601234F8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3586F9FE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9. You will now need either to sign </w:t>
      </w:r>
      <w:proofErr w:type="gramStart"/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in to</w:t>
      </w:r>
      <w:proofErr w:type="gramEnd"/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your account, create a new account, or (if the organization has enabled it) create a guest account. To create a new account, click either the </w:t>
      </w:r>
      <w:r w:rsidRPr="00394D3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Sign-Up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button on the right side of the screen or the </w:t>
      </w:r>
      <w:r w:rsidRPr="00394D3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Don't have an account yet? Click here to sign-up. 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button below the Sign In box.</w:t>
      </w:r>
    </w:p>
    <w:p w14:paraId="16314E55" w14:textId="6F4754E2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712D2A71" wp14:editId="38855CD6">
            <wp:extent cx="5943600" cy="2937510"/>
            <wp:effectExtent l="0" t="0" r="0" b="0"/>
            <wp:docPr id="6" name="Picture 6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6CA2C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3FD6FC23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 Enter your account information and your billing address. Then, click </w:t>
      </w:r>
      <w:r w:rsidRPr="00394D37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Submit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359391D3" w14:textId="32B47B66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CC22869" wp14:editId="420E1E7D">
            <wp:extent cx="5943600" cy="2937510"/>
            <wp:effectExtent l="0" t="0" r="0" b="0"/>
            <wp:docPr id="5" name="Picture 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E0D96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426C2DB3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11. Enter your credit card information. (</w:t>
      </w:r>
      <w:r w:rsidRPr="00394D37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Please note that your credit card information can</w:t>
      </w:r>
      <w:r w:rsidRPr="00394D37">
        <w:rPr>
          <w:rFonts w:ascii="Lucida Sans" w:eastAsia="Times New Roman" w:hAnsi="Lucida Sans" w:cs="Times New Roman"/>
          <w:i/>
          <w:iCs/>
          <w:color w:val="252525"/>
          <w:sz w:val="24"/>
          <w:szCs w:val="24"/>
        </w:rPr>
        <w:t>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36"/>
          <w:szCs w:val="36"/>
          <w:u w:val="single"/>
        </w:rPr>
        <w:t>NOT</w:t>
      </w:r>
      <w:r w:rsidRPr="00394D37">
        <w:rPr>
          <w:rFonts w:ascii="Lucida Sans" w:eastAsia="Times New Roman" w:hAnsi="Lucida Sans" w:cs="Times New Roman"/>
          <w:i/>
          <w:iCs/>
          <w:color w:val="252525"/>
          <w:sz w:val="24"/>
          <w:szCs w:val="24"/>
        </w:rPr>
        <w:t> </w:t>
      </w:r>
      <w:r w:rsidRPr="00394D37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be seen by anyone once you have entered it)</w:t>
      </w:r>
    </w:p>
    <w:p w14:paraId="4B220FC2" w14:textId="09C54AE6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F952B9E" wp14:editId="75B3B21F">
            <wp:extent cx="5943600" cy="2937510"/>
            <wp:effectExtent l="0" t="0" r="0" b="0"/>
            <wp:docPr id="4" name="Picture 4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3563F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00591896" w14:textId="77777777" w:rsid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35ED7C3" w14:textId="77777777" w:rsid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4D0A7C0" w14:textId="7510DF99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12. Check the box next to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Terms and Conditions</w:t>
      </w: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and click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Make Payment.</w:t>
      </w:r>
    </w:p>
    <w:p w14:paraId="53C023C6" w14:textId="2B3D5287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8B746C2" wp14:editId="221F70F6">
            <wp:extent cx="5943600" cy="2937510"/>
            <wp:effectExtent l="0" t="0" r="0" b="0"/>
            <wp:docPr id="3" name="Picture 3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95786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060F5513" w14:textId="77777777" w:rsidR="00394D37" w:rsidRPr="00394D37" w:rsidRDefault="00394D37" w:rsidP="00394D37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394D37">
        <w:rPr>
          <w:rFonts w:ascii="Lucida Sans" w:eastAsia="Times New Roman" w:hAnsi="Lucida Sans" w:cs="Times New Roman"/>
          <w:color w:val="252525"/>
          <w:sz w:val="21"/>
          <w:szCs w:val="21"/>
        </w:rPr>
        <w:t>13. This will take you to your purchase confirmation page. From here, you can review your purchase and print your tickets at home. </w:t>
      </w:r>
      <w:r w:rsidRPr="00394D37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 </w:t>
      </w:r>
    </w:p>
    <w:p w14:paraId="153F5F85" w14:textId="446F1A1D" w:rsidR="00394D37" w:rsidRPr="00394D37" w:rsidRDefault="00394D37" w:rsidP="00394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D37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A224BC8" wp14:editId="2882FEA0">
            <wp:extent cx="5943600" cy="2937510"/>
            <wp:effectExtent l="0" t="0" r="0" b="0"/>
            <wp:docPr id="2" name="Picture 2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E703" w14:textId="20CBF91B" w:rsidR="00C51E79" w:rsidRPr="00394D37" w:rsidRDefault="00394D37" w:rsidP="00394D37"/>
    <w:sectPr w:rsidR="00C51E79" w:rsidRPr="00394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1B"/>
    <w:rsid w:val="001D221B"/>
    <w:rsid w:val="002F2C52"/>
    <w:rsid w:val="002F6446"/>
    <w:rsid w:val="00354DD2"/>
    <w:rsid w:val="00394D37"/>
    <w:rsid w:val="00736008"/>
    <w:rsid w:val="00770B6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7E52C"/>
  <w15:chartTrackingRefBased/>
  <w15:docId w15:val="{1C3BBA94-2313-49B7-8178-B5E10969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D221B"/>
  </w:style>
  <w:style w:type="character" w:styleId="Emphasis">
    <w:name w:val="Emphasis"/>
    <w:basedOn w:val="DefaultParagraphFont"/>
    <w:uiPriority w:val="20"/>
    <w:qFormat/>
    <w:rsid w:val="001D221B"/>
    <w:rPr>
      <w:i/>
      <w:iCs/>
    </w:rPr>
  </w:style>
  <w:style w:type="character" w:styleId="Strong">
    <w:name w:val="Strong"/>
    <w:basedOn w:val="DefaultParagraphFont"/>
    <w:uiPriority w:val="22"/>
    <w:qFormat/>
    <w:rsid w:val="001D221B"/>
    <w:rPr>
      <w:b/>
      <w:bCs/>
    </w:rPr>
  </w:style>
  <w:style w:type="character" w:customStyle="1" w:styleId="wysiwyg-font-size-medium">
    <w:name w:val="wysiwyg-font-size-medium"/>
    <w:basedOn w:val="DefaultParagraphFont"/>
    <w:rsid w:val="001D221B"/>
  </w:style>
  <w:style w:type="character" w:customStyle="1" w:styleId="wysiwyg-font-size-large">
    <w:name w:val="wysiwyg-font-size-large"/>
    <w:basedOn w:val="DefaultParagraphFont"/>
    <w:rsid w:val="001D2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4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360004759912/Purchase_Tickets_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support.agiletix.com/hc/article_attachments/360004771171/Purchase_tickets_8.jpg" TargetMode="External"/><Relationship Id="rId26" Type="http://schemas.openxmlformats.org/officeDocument/2006/relationships/hyperlink" Target="https://support.agiletix.com/hc/article_attachments/360004771251/Purchase_Tickets_12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support.agiletix.com/hc/article_attachments/360004771051/Purchase_Tickets_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support.agiletix.com/hc/article_attachments/360004771111/PUrchase_Tickets_7.jpg" TargetMode="External"/><Relationship Id="rId20" Type="http://schemas.openxmlformats.org/officeDocument/2006/relationships/hyperlink" Target="https://support.agiletix.com/hc/article_attachments/360004771211/Purchase_Tickets_9.jp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article_attachments/360004771011/Purchase_Tickets_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support.agiletix.com/hc/article_attachments/360004771231/Purchase_Tickets_11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s://support.agiletix.com/hc/article_attachments/360004771031/Purchase_Tickets_4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support.agiletix.com/hc/article_attachments/360004769991/Purchase_Tickets_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support.agiletix.com/hc/article_attachments/360004759952/Purchase_Tickets_6.jpg" TargetMode="External"/><Relationship Id="rId22" Type="http://schemas.openxmlformats.org/officeDocument/2006/relationships/hyperlink" Target="https://support.agiletix.com/hc/article_attachments/360004759972/Purchase_Tickets_10.jpg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2020-03-12T20:51:00Z</dcterms:created>
  <dcterms:modified xsi:type="dcterms:W3CDTF">2020-03-12T20:53:00Z</dcterms:modified>
</cp:coreProperties>
</file>