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339C" w:rsidRPr="002F339C" w:rsidRDefault="002F339C" w:rsidP="002F339C">
      <w:pPr>
        <w:spacing w:after="0" w:line="420" w:lineRule="atLeast"/>
        <w:outlineLvl w:val="0"/>
        <w:rPr>
          <w:rFonts w:ascii="Lucida Sans" w:eastAsia="Times New Roman" w:hAnsi="Lucida Sans" w:cs="Times New Roman"/>
          <w:color w:val="000000"/>
          <w:kern w:val="36"/>
          <w:sz w:val="42"/>
          <w:szCs w:val="42"/>
        </w:rPr>
      </w:pPr>
      <w:r w:rsidRPr="002F339C">
        <w:rPr>
          <w:rFonts w:ascii="Lucida Sans" w:eastAsia="Times New Roman" w:hAnsi="Lucida Sans" w:cs="Times New Roman"/>
          <w:color w:val="000000"/>
          <w:kern w:val="36"/>
          <w:sz w:val="42"/>
          <w:szCs w:val="42"/>
        </w:rPr>
        <w:t>Creating A Price</w:t>
      </w:r>
    </w:p>
    <w:p w:rsidR="002F339C" w:rsidRPr="002F339C" w:rsidRDefault="002F339C" w:rsidP="002F339C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2F339C">
        <w:rPr>
          <w:rFonts w:ascii="Lucida Sans" w:eastAsia="Times New Roman" w:hAnsi="Lucida Sans" w:cs="Times New Roman"/>
          <w:b/>
          <w:bCs/>
          <w:color w:val="252525"/>
          <w:sz w:val="36"/>
          <w:szCs w:val="36"/>
          <w:u w:val="single"/>
        </w:rPr>
        <w:t>Template/Event/Showing</w:t>
      </w:r>
      <w:bookmarkStart w:id="0" w:name="_GoBack"/>
      <w:bookmarkEnd w:id="0"/>
    </w:p>
    <w:p w:rsidR="002F339C" w:rsidRPr="002F339C" w:rsidRDefault="002F339C" w:rsidP="002F339C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2F339C">
        <w:rPr>
          <w:rFonts w:ascii="Lucida Sans" w:eastAsia="Times New Roman" w:hAnsi="Lucida Sans" w:cs="Times New Roman"/>
          <w:color w:val="252525"/>
          <w:sz w:val="21"/>
          <w:szCs w:val="21"/>
        </w:rPr>
        <w:t>1. Log in to </w:t>
      </w:r>
      <w:r w:rsidRPr="002F339C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Administration</w:t>
      </w:r>
      <w:r w:rsidRPr="002F339C">
        <w:rPr>
          <w:rFonts w:ascii="Lucida Sans" w:eastAsia="Times New Roman" w:hAnsi="Lucida Sans" w:cs="Times New Roman"/>
          <w:color w:val="252525"/>
          <w:sz w:val="21"/>
          <w:szCs w:val="21"/>
        </w:rPr>
        <w:t> </w:t>
      </w:r>
    </w:p>
    <w:p w:rsidR="002F339C" w:rsidRPr="002F339C" w:rsidRDefault="002F339C" w:rsidP="002F339C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2F339C">
        <w:rPr>
          <w:rFonts w:ascii="Lucida Sans" w:eastAsia="Times New Roman" w:hAnsi="Lucida Sans" w:cs="Times New Roman"/>
          <w:color w:val="252525"/>
          <w:sz w:val="21"/>
          <w:szCs w:val="21"/>
        </w:rPr>
        <w:t>2. Click on the </w:t>
      </w:r>
      <w:r w:rsidRPr="002F339C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Corporate Organization</w:t>
      </w:r>
      <w:r w:rsidRPr="002F339C">
        <w:rPr>
          <w:rFonts w:ascii="Lucida Sans" w:eastAsia="Times New Roman" w:hAnsi="Lucida Sans" w:cs="Times New Roman"/>
          <w:color w:val="252525"/>
          <w:sz w:val="21"/>
          <w:szCs w:val="21"/>
        </w:rPr>
        <w:t> icon </w:t>
      </w:r>
      <w:r w:rsidRPr="002F339C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>
            <wp:extent cx="476250" cy="504825"/>
            <wp:effectExtent l="0" t="0" r="0" b="9525"/>
            <wp:docPr id="15" name="Picture 15" descr="https://support.agiletix.com/hc/en-us/article_attachments/202972650/House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pport.agiletix.com/hc/en-us/article_attachments/202972650/HouseIcon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39C" w:rsidRPr="002F339C" w:rsidRDefault="002F339C" w:rsidP="002F339C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2F339C">
        <w:rPr>
          <w:rFonts w:ascii="Lucida Sans" w:eastAsia="Times New Roman" w:hAnsi="Lucida Sans" w:cs="Times New Roman"/>
          <w:color w:val="252525"/>
          <w:sz w:val="21"/>
          <w:szCs w:val="21"/>
        </w:rPr>
        <w:t>3. Find the </w:t>
      </w:r>
      <w:r w:rsidRPr="002F339C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template</w:t>
      </w:r>
      <w:r w:rsidRPr="002F339C">
        <w:rPr>
          <w:rFonts w:ascii="Lucida Sans" w:eastAsia="Times New Roman" w:hAnsi="Lucida Sans" w:cs="Times New Roman"/>
          <w:color w:val="252525"/>
          <w:sz w:val="21"/>
          <w:szCs w:val="21"/>
        </w:rPr>
        <w:t>, </w:t>
      </w:r>
      <w:r w:rsidRPr="002F339C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event</w:t>
      </w:r>
      <w:r w:rsidRPr="002F339C">
        <w:rPr>
          <w:rFonts w:ascii="Lucida Sans" w:eastAsia="Times New Roman" w:hAnsi="Lucida Sans" w:cs="Times New Roman"/>
          <w:color w:val="252525"/>
          <w:sz w:val="21"/>
          <w:szCs w:val="21"/>
        </w:rPr>
        <w:t>, or </w:t>
      </w:r>
      <w:r w:rsidRPr="002F339C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showing</w:t>
      </w:r>
      <w:r w:rsidRPr="002F339C">
        <w:rPr>
          <w:rFonts w:ascii="Lucida Sans" w:eastAsia="Times New Roman" w:hAnsi="Lucida Sans" w:cs="Times New Roman"/>
          <w:color w:val="252525"/>
          <w:sz w:val="21"/>
          <w:szCs w:val="21"/>
        </w:rPr>
        <w:t> where the new price belongs.</w:t>
      </w:r>
    </w:p>
    <w:p w:rsidR="002F339C" w:rsidRPr="002F339C" w:rsidRDefault="002F339C" w:rsidP="002F339C">
      <w:pPr>
        <w:shd w:val="clear" w:color="auto" w:fill="FAFAFA"/>
        <w:spacing w:after="0" w:line="450" w:lineRule="atLeast"/>
        <w:ind w:left="-117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2F339C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drawing>
          <wp:inline distT="0" distB="0" distL="0" distR="0">
            <wp:extent cx="7388860" cy="2887798"/>
            <wp:effectExtent l="0" t="0" r="2540" b="8255"/>
            <wp:docPr id="14" name="Picture 14" descr="https://support.agiletix.com/hc/en-us/article_attachments/202912414/Template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pport.agiletix.com/hc/en-us/article_attachments/202912414/Template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4145" cy="2905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39C" w:rsidRPr="002F339C" w:rsidRDefault="002F339C" w:rsidP="002F339C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2F339C">
        <w:rPr>
          <w:rFonts w:ascii="Lucida Sans" w:eastAsia="Times New Roman" w:hAnsi="Lucida Sans" w:cs="Times New Roman"/>
          <w:color w:val="252525"/>
          <w:sz w:val="21"/>
          <w:szCs w:val="21"/>
        </w:rPr>
        <w:t>4. Highlight the Template or the Showing (if already built) then the Tier/Inventory.  In the </w:t>
      </w:r>
      <w:r w:rsidRPr="002F339C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Event Price </w:t>
      </w:r>
      <w:r w:rsidRPr="002F339C">
        <w:rPr>
          <w:rFonts w:ascii="Lucida Sans" w:eastAsia="Times New Roman" w:hAnsi="Lucida Sans" w:cs="Times New Roman"/>
          <w:color w:val="252525"/>
          <w:sz w:val="21"/>
          <w:szCs w:val="21"/>
        </w:rPr>
        <w:t>section right-click and select </w:t>
      </w:r>
      <w:r w:rsidRPr="002F339C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New</w:t>
      </w:r>
      <w:r w:rsidRPr="002F339C">
        <w:rPr>
          <w:rFonts w:ascii="Lucida Sans" w:eastAsia="Times New Roman" w:hAnsi="Lucida Sans" w:cs="Times New Roman"/>
          <w:color w:val="252525"/>
          <w:sz w:val="21"/>
          <w:szCs w:val="21"/>
        </w:rPr>
        <w:t>.</w:t>
      </w:r>
    </w:p>
    <w:p w:rsidR="002F339C" w:rsidRPr="002F339C" w:rsidRDefault="002F339C" w:rsidP="002F339C">
      <w:pPr>
        <w:shd w:val="clear" w:color="auto" w:fill="FAFAFA"/>
        <w:spacing w:after="0" w:line="450" w:lineRule="atLeast"/>
        <w:ind w:left="-126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2F339C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drawing>
          <wp:inline distT="0" distB="0" distL="0" distR="0">
            <wp:extent cx="6379443" cy="1267192"/>
            <wp:effectExtent l="0" t="0" r="2540" b="9525"/>
            <wp:docPr id="13" name="Picture 13" descr="https://support.agiletix.com/hc/en-us/article_attachments/202972640/New_Event_Pric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pport.agiletix.com/hc/en-us/article_attachments/202972640/New_Event_Price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9953" cy="1279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39C" w:rsidRPr="002F339C" w:rsidRDefault="002F339C" w:rsidP="002F339C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2F339C">
        <w:rPr>
          <w:rFonts w:ascii="Lucida Sans" w:eastAsia="Times New Roman" w:hAnsi="Lucida Sans" w:cs="Times New Roman"/>
          <w:color w:val="252525"/>
          <w:sz w:val="21"/>
          <w:szCs w:val="21"/>
        </w:rPr>
        <w:t>5. </w:t>
      </w:r>
      <w:r w:rsidRPr="002F339C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Event Price: New</w:t>
      </w:r>
      <w:r w:rsidRPr="002F339C">
        <w:rPr>
          <w:rFonts w:ascii="Lucida Sans" w:eastAsia="Times New Roman" w:hAnsi="Lucida Sans" w:cs="Times New Roman"/>
          <w:color w:val="252525"/>
          <w:sz w:val="21"/>
          <w:szCs w:val="21"/>
        </w:rPr>
        <w:t>: right-click in the Price box and select </w:t>
      </w:r>
      <w:r w:rsidRPr="002F339C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New Price</w:t>
      </w:r>
      <w:r w:rsidRPr="002F339C">
        <w:rPr>
          <w:rFonts w:ascii="Lucida Sans" w:eastAsia="Times New Roman" w:hAnsi="Lucida Sans" w:cs="Times New Roman"/>
          <w:color w:val="252525"/>
          <w:sz w:val="21"/>
          <w:szCs w:val="21"/>
        </w:rPr>
        <w:t>.</w:t>
      </w:r>
    </w:p>
    <w:p w:rsidR="002F339C" w:rsidRPr="002F339C" w:rsidRDefault="002F339C" w:rsidP="002F339C">
      <w:pPr>
        <w:shd w:val="clear" w:color="auto" w:fill="FAFAFA"/>
        <w:spacing w:after="0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2F339C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lastRenderedPageBreak/>
        <w:drawing>
          <wp:inline distT="0" distB="0" distL="0" distR="0">
            <wp:extent cx="4533900" cy="4978400"/>
            <wp:effectExtent l="0" t="0" r="0" b="0"/>
            <wp:docPr id="12" name="Picture 12" descr="https://support.agiletix.com/hc/en-us/article_attachments/202912484/New_Price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pport.agiletix.com/hc/en-us/article_attachments/202912484/New_Price.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5417" cy="5023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39C" w:rsidRPr="002F339C" w:rsidRDefault="002F339C" w:rsidP="002F339C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2F339C">
        <w:rPr>
          <w:rFonts w:ascii="Lucida Sans" w:eastAsia="Times New Roman" w:hAnsi="Lucida Sans" w:cs="Times New Roman"/>
          <w:color w:val="252525"/>
          <w:sz w:val="21"/>
          <w:szCs w:val="21"/>
        </w:rPr>
        <w:t>6. The </w:t>
      </w:r>
      <w:r w:rsidRPr="002F339C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Price:</w:t>
      </w:r>
      <w:r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 xml:space="preserve"> </w:t>
      </w:r>
      <w:r w:rsidRPr="002F339C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New </w:t>
      </w:r>
      <w:r w:rsidRPr="002F339C">
        <w:rPr>
          <w:rFonts w:ascii="Lucida Sans" w:eastAsia="Times New Roman" w:hAnsi="Lucida Sans" w:cs="Times New Roman"/>
          <w:color w:val="252525"/>
          <w:sz w:val="21"/>
          <w:szCs w:val="21"/>
        </w:rPr>
        <w:t>window will appear.</w:t>
      </w:r>
    </w:p>
    <w:p w:rsidR="002F339C" w:rsidRPr="002F339C" w:rsidRDefault="002F339C" w:rsidP="002F339C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2F339C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lastRenderedPageBreak/>
        <w:drawing>
          <wp:inline distT="0" distB="0" distL="0" distR="0">
            <wp:extent cx="5095875" cy="3971925"/>
            <wp:effectExtent l="0" t="0" r="9525" b="9525"/>
            <wp:docPr id="11" name="Picture 11" descr="https://support.agiletix.com/hc/en-us/article_attachments/202972760/Price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pport.agiletix.com/hc/en-us/article_attachments/202972760/PriceNew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39C" w:rsidRPr="002F339C" w:rsidRDefault="002F339C" w:rsidP="002F339C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2F339C">
        <w:rPr>
          <w:rFonts w:ascii="Lucida Sans" w:eastAsia="Times New Roman" w:hAnsi="Lucida Sans" w:cs="Times New Roman"/>
          <w:color w:val="252525"/>
          <w:sz w:val="21"/>
          <w:szCs w:val="21"/>
        </w:rPr>
        <w:t>       A. Choose the applicable </w:t>
      </w:r>
      <w:r w:rsidRPr="002F339C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Sales Line</w:t>
      </w:r>
      <w:r w:rsidRPr="002F339C">
        <w:rPr>
          <w:rFonts w:ascii="Lucida Sans" w:eastAsia="Times New Roman" w:hAnsi="Lucida Sans" w:cs="Times New Roman"/>
          <w:color w:val="252525"/>
          <w:sz w:val="21"/>
          <w:szCs w:val="21"/>
        </w:rPr>
        <w:t> and </w:t>
      </w:r>
      <w:r w:rsidRPr="002F339C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Sales Line Type</w:t>
      </w:r>
      <w:r w:rsidRPr="002F339C">
        <w:rPr>
          <w:rFonts w:ascii="Lucida Sans" w:eastAsia="Times New Roman" w:hAnsi="Lucida Sans" w:cs="Times New Roman"/>
          <w:color w:val="252525"/>
          <w:sz w:val="21"/>
          <w:szCs w:val="21"/>
        </w:rPr>
        <w:t>.</w:t>
      </w:r>
    </w:p>
    <w:p w:rsidR="002F339C" w:rsidRPr="002F339C" w:rsidRDefault="002F339C" w:rsidP="002F339C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2F339C">
        <w:rPr>
          <w:rFonts w:ascii="Lucida Sans" w:eastAsia="Times New Roman" w:hAnsi="Lucida Sans" w:cs="Times New Roman"/>
          <w:color w:val="252525"/>
          <w:sz w:val="21"/>
          <w:szCs w:val="21"/>
        </w:rPr>
        <w:t>       B. Enter in the name. </w:t>
      </w:r>
      <w:r w:rsidRPr="002F339C">
        <w:rPr>
          <w:rFonts w:ascii="Lucida Sans" w:eastAsia="Times New Roman" w:hAnsi="Lucida Sans" w:cs="Times New Roman"/>
          <w:b/>
          <w:bCs/>
          <w:i/>
          <w:iCs/>
          <w:color w:val="252525"/>
          <w:sz w:val="21"/>
          <w:szCs w:val="21"/>
        </w:rPr>
        <w:t>This will not be seen by the customer but should be easily identifiable for accounting purposes.</w:t>
      </w:r>
      <w:r w:rsidRPr="002F339C">
        <w:rPr>
          <w:rFonts w:ascii="Lucida Sans" w:eastAsia="Times New Roman" w:hAnsi="Lucida Sans" w:cs="Times New Roman"/>
          <w:color w:val="252525"/>
          <w:sz w:val="21"/>
          <w:szCs w:val="21"/>
        </w:rPr>
        <w:t> We recommend being very detailed in the price name (i.e. ABC Venue Adult, Subscription Adult, Gold Member Price, etc.).</w:t>
      </w:r>
    </w:p>
    <w:p w:rsidR="002F339C" w:rsidRPr="002F339C" w:rsidRDefault="002F339C" w:rsidP="002F339C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2F339C">
        <w:rPr>
          <w:rFonts w:ascii="Lucida Sans" w:eastAsia="Times New Roman" w:hAnsi="Lucida Sans" w:cs="Times New Roman"/>
          <w:color w:val="252525"/>
          <w:sz w:val="21"/>
          <w:szCs w:val="21"/>
        </w:rPr>
        <w:t>       C. If it is a complimentary price, check the box next to</w:t>
      </w:r>
      <w:r w:rsidRPr="002F339C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 Complimentary</w:t>
      </w:r>
      <w:r w:rsidRPr="002F339C">
        <w:rPr>
          <w:rFonts w:ascii="Lucida Sans" w:eastAsia="Times New Roman" w:hAnsi="Lucida Sans" w:cs="Times New Roman"/>
          <w:color w:val="252525"/>
          <w:sz w:val="21"/>
          <w:szCs w:val="21"/>
        </w:rPr>
        <w:t>.</w:t>
      </w:r>
    </w:p>
    <w:p w:rsidR="002F339C" w:rsidRPr="002F339C" w:rsidRDefault="002F339C" w:rsidP="002F339C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2F339C">
        <w:rPr>
          <w:rFonts w:ascii="Lucida Sans" w:eastAsia="Times New Roman" w:hAnsi="Lucida Sans" w:cs="Times New Roman"/>
          <w:color w:val="252525"/>
          <w:sz w:val="21"/>
          <w:szCs w:val="21"/>
        </w:rPr>
        <w:t>       D. The </w:t>
      </w:r>
      <w:r w:rsidRPr="002F339C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Notes</w:t>
      </w:r>
      <w:r w:rsidRPr="002F339C">
        <w:rPr>
          <w:rFonts w:ascii="Lucida Sans" w:eastAsia="Times New Roman" w:hAnsi="Lucida Sans" w:cs="Times New Roman"/>
          <w:color w:val="252525"/>
          <w:sz w:val="21"/>
          <w:szCs w:val="21"/>
        </w:rPr>
        <w:t> tab is for internal use only and will not be seen by the customer.</w:t>
      </w:r>
    </w:p>
    <w:p w:rsidR="002F339C" w:rsidRPr="002F339C" w:rsidRDefault="002F339C" w:rsidP="002F339C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2F339C">
        <w:rPr>
          <w:rFonts w:ascii="Lucida Sans" w:eastAsia="Times New Roman" w:hAnsi="Lucida Sans" w:cs="Times New Roman"/>
          <w:color w:val="252525"/>
          <w:sz w:val="21"/>
          <w:szCs w:val="21"/>
        </w:rPr>
        <w:t>7. Click </w:t>
      </w:r>
      <w:r w:rsidRPr="002F339C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Apply</w:t>
      </w:r>
      <w:r w:rsidRPr="002F339C">
        <w:rPr>
          <w:rFonts w:ascii="Lucida Sans" w:eastAsia="Times New Roman" w:hAnsi="Lucida Sans" w:cs="Times New Roman"/>
          <w:color w:val="252525"/>
          <w:sz w:val="21"/>
          <w:szCs w:val="21"/>
        </w:rPr>
        <w:t> then </w:t>
      </w:r>
      <w:r w:rsidRPr="002F339C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OK</w:t>
      </w:r>
      <w:r w:rsidRPr="002F339C">
        <w:rPr>
          <w:rFonts w:ascii="Lucida Sans" w:eastAsia="Times New Roman" w:hAnsi="Lucida Sans" w:cs="Times New Roman"/>
          <w:color w:val="252525"/>
          <w:sz w:val="21"/>
          <w:szCs w:val="21"/>
        </w:rPr>
        <w:t>.</w:t>
      </w:r>
    </w:p>
    <w:p w:rsidR="002F339C" w:rsidRPr="002F339C" w:rsidRDefault="002F339C" w:rsidP="002F339C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2F339C">
        <w:rPr>
          <w:rFonts w:ascii="Lucida Sans" w:eastAsia="Times New Roman" w:hAnsi="Lucida Sans" w:cs="Times New Roman"/>
          <w:color w:val="252525"/>
          <w:sz w:val="21"/>
          <w:szCs w:val="21"/>
        </w:rPr>
        <w:t>8. In the </w:t>
      </w:r>
      <w:r w:rsidRPr="002F339C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Price Distribution: New </w:t>
      </w:r>
      <w:r w:rsidRPr="002F339C">
        <w:rPr>
          <w:rFonts w:ascii="Lucida Sans" w:eastAsia="Times New Roman" w:hAnsi="Lucida Sans" w:cs="Times New Roman"/>
          <w:color w:val="252525"/>
          <w:sz w:val="21"/>
          <w:szCs w:val="21"/>
        </w:rPr>
        <w:t>window right click and select </w:t>
      </w:r>
      <w:r w:rsidRPr="002F339C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New</w:t>
      </w:r>
      <w:r w:rsidRPr="002F339C">
        <w:rPr>
          <w:rFonts w:ascii="Lucida Sans" w:eastAsia="Times New Roman" w:hAnsi="Lucida Sans" w:cs="Times New Roman"/>
          <w:color w:val="252525"/>
          <w:sz w:val="21"/>
          <w:szCs w:val="21"/>
        </w:rPr>
        <w:t>.</w:t>
      </w:r>
    </w:p>
    <w:p w:rsidR="002F339C" w:rsidRPr="002F339C" w:rsidRDefault="002F339C" w:rsidP="002F339C">
      <w:pPr>
        <w:shd w:val="clear" w:color="auto" w:fill="FAFAFA"/>
        <w:spacing w:after="0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2F339C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lastRenderedPageBreak/>
        <w:drawing>
          <wp:inline distT="0" distB="0" distL="0" distR="0">
            <wp:extent cx="4962525" cy="3467944"/>
            <wp:effectExtent l="0" t="0" r="0" b="0"/>
            <wp:docPr id="10" name="Picture 10" descr="https://support.agiletix.com/hc/en-us/article_attachments/202912514/PriceDistribution.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pport.agiletix.com/hc/en-us/article_attachments/202912514/PriceDistribution.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9626" cy="3486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39C" w:rsidRPr="002F339C" w:rsidRDefault="002F339C" w:rsidP="002F339C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2F339C">
        <w:rPr>
          <w:rFonts w:ascii="Lucida Sans" w:eastAsia="Times New Roman" w:hAnsi="Lucida Sans" w:cs="Times New Roman"/>
          <w:color w:val="252525"/>
          <w:sz w:val="21"/>
          <w:szCs w:val="21"/>
        </w:rPr>
        <w:t> </w:t>
      </w:r>
    </w:p>
    <w:p w:rsidR="002F339C" w:rsidRPr="002F339C" w:rsidRDefault="002F339C" w:rsidP="002F339C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2F339C">
        <w:rPr>
          <w:rFonts w:ascii="Lucida Sans" w:eastAsia="Times New Roman" w:hAnsi="Lucida Sans" w:cs="Times New Roman"/>
          <w:color w:val="252525"/>
          <w:sz w:val="21"/>
          <w:szCs w:val="21"/>
        </w:rPr>
        <w:t>   </w:t>
      </w:r>
      <w:r w:rsidRPr="002F339C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>
            <wp:extent cx="3733800" cy="3600450"/>
            <wp:effectExtent l="0" t="0" r="0" b="0"/>
            <wp:docPr id="9" name="Picture 9" descr="https://support.agiletix.com/hc/en-us/article_attachments/202914384/2015-08-23_1049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pport.agiletix.com/hc/en-us/article_attachments/202914384/2015-08-23_104935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39C" w:rsidRPr="002F339C" w:rsidRDefault="002F339C" w:rsidP="002F339C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2F339C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-Price Category</w:t>
      </w:r>
      <w:r w:rsidRPr="002F339C">
        <w:rPr>
          <w:rFonts w:ascii="Lucida Sans" w:eastAsia="Times New Roman" w:hAnsi="Lucida Sans" w:cs="Times New Roman"/>
          <w:color w:val="252525"/>
          <w:sz w:val="21"/>
          <w:szCs w:val="21"/>
        </w:rPr>
        <w:t>: choose </w:t>
      </w:r>
      <w:r w:rsidRPr="002F339C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Price</w:t>
      </w:r>
      <w:r w:rsidRPr="002F339C">
        <w:rPr>
          <w:rFonts w:ascii="Lucida Sans" w:eastAsia="Times New Roman" w:hAnsi="Lucida Sans" w:cs="Times New Roman"/>
          <w:color w:val="252525"/>
          <w:sz w:val="21"/>
          <w:szCs w:val="21"/>
        </w:rPr>
        <w:t>.</w:t>
      </w:r>
    </w:p>
    <w:p w:rsidR="002F339C" w:rsidRPr="002F339C" w:rsidRDefault="002F339C" w:rsidP="002F339C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2F339C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lastRenderedPageBreak/>
        <w:drawing>
          <wp:inline distT="0" distB="0" distL="0" distR="0">
            <wp:extent cx="3752850" cy="3619500"/>
            <wp:effectExtent l="0" t="0" r="0" b="0"/>
            <wp:docPr id="8" name="Picture 8" descr="https://support.agiletix.com/hc/en-us/article_attachments/202974990/2015-08-23_105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upport.agiletix.com/hc/en-us/article_attachments/202974990/2015-08-23_105054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39C" w:rsidRPr="002F339C" w:rsidRDefault="002F339C" w:rsidP="002F339C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2F339C">
        <w:rPr>
          <w:rFonts w:ascii="Lucida Sans" w:eastAsia="Times New Roman" w:hAnsi="Lucida Sans" w:cs="Times New Roman"/>
          <w:color w:val="252525"/>
          <w:sz w:val="21"/>
          <w:szCs w:val="21"/>
        </w:rPr>
        <w:t>-</w:t>
      </w:r>
      <w:r w:rsidRPr="002F339C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Amount</w:t>
      </w:r>
      <w:r w:rsidRPr="002F339C">
        <w:rPr>
          <w:rFonts w:ascii="Lucida Sans" w:eastAsia="Times New Roman" w:hAnsi="Lucida Sans" w:cs="Times New Roman"/>
          <w:color w:val="252525"/>
          <w:sz w:val="21"/>
          <w:szCs w:val="21"/>
        </w:rPr>
        <w:t>: enter in the amount of the item being sold.</w:t>
      </w:r>
    </w:p>
    <w:p w:rsidR="002F339C" w:rsidRPr="002F339C" w:rsidRDefault="002F339C" w:rsidP="002F339C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2F339C">
        <w:rPr>
          <w:rFonts w:ascii="Lucida Sans" w:eastAsia="Times New Roman" w:hAnsi="Lucida Sans" w:cs="Times New Roman"/>
          <w:color w:val="252525"/>
          <w:sz w:val="21"/>
          <w:szCs w:val="21"/>
        </w:rPr>
        <w:t>-</w:t>
      </w:r>
      <w:r w:rsidRPr="002F339C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Tax Rate</w:t>
      </w:r>
      <w:r w:rsidRPr="002F339C">
        <w:rPr>
          <w:rFonts w:ascii="Lucida Sans" w:eastAsia="Times New Roman" w:hAnsi="Lucida Sans" w:cs="Times New Roman"/>
          <w:color w:val="252525"/>
          <w:sz w:val="21"/>
          <w:szCs w:val="21"/>
        </w:rPr>
        <w:t>: select the correct tax rate, if applicable.</w:t>
      </w:r>
    </w:p>
    <w:p w:rsidR="002F339C" w:rsidRPr="002F339C" w:rsidRDefault="002F339C" w:rsidP="002F339C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2F339C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lastRenderedPageBreak/>
        <w:drawing>
          <wp:inline distT="0" distB="0" distL="0" distR="0">
            <wp:extent cx="3714750" cy="3619500"/>
            <wp:effectExtent l="0" t="0" r="0" b="0"/>
            <wp:docPr id="7" name="Picture 7" descr="https://support.agiletix.com/hc/en-us/article_attachments/202914374/2015-08-23_105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pport.agiletix.com/hc/en-us/article_attachments/202914374/2015-08-23_105219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339C">
        <w:rPr>
          <w:rFonts w:ascii="Lucida Sans" w:eastAsia="Times New Roman" w:hAnsi="Lucida Sans" w:cs="Times New Roman"/>
          <w:color w:val="252525"/>
          <w:sz w:val="21"/>
          <w:szCs w:val="21"/>
        </w:rPr>
        <w:t>     </w:t>
      </w:r>
    </w:p>
    <w:p w:rsidR="002F339C" w:rsidRPr="002F339C" w:rsidRDefault="002F339C" w:rsidP="002F339C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2F339C">
        <w:rPr>
          <w:rFonts w:ascii="Lucida Sans" w:eastAsia="Times New Roman" w:hAnsi="Lucida Sans" w:cs="Times New Roman"/>
          <w:color w:val="252525"/>
          <w:sz w:val="21"/>
          <w:szCs w:val="21"/>
        </w:rPr>
        <w:t> -</w:t>
      </w:r>
      <w:r w:rsidRPr="002F339C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Unredeemed/Redeemed Account</w:t>
      </w:r>
      <w:r w:rsidRPr="002F339C">
        <w:rPr>
          <w:rFonts w:ascii="Lucida Sans" w:eastAsia="Times New Roman" w:hAnsi="Lucida Sans" w:cs="Times New Roman"/>
          <w:color w:val="252525"/>
          <w:sz w:val="21"/>
          <w:szCs w:val="21"/>
        </w:rPr>
        <w:t>: choose the appropriate account                from the drop-down. </w:t>
      </w:r>
    </w:p>
    <w:p w:rsidR="002F339C" w:rsidRPr="002F339C" w:rsidRDefault="002F339C" w:rsidP="002F339C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2F339C">
        <w:rPr>
          <w:rFonts w:ascii="Lucida Sans" w:eastAsia="Times New Roman" w:hAnsi="Lucida Sans" w:cs="Times New Roman"/>
          <w:color w:val="252525"/>
          <w:sz w:val="21"/>
          <w:szCs w:val="21"/>
        </w:rPr>
        <w:t>  -Select </w:t>
      </w:r>
      <w:r w:rsidRPr="002F339C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Apply</w:t>
      </w:r>
      <w:r w:rsidRPr="002F339C">
        <w:rPr>
          <w:rFonts w:ascii="Lucida Sans" w:eastAsia="Times New Roman" w:hAnsi="Lucida Sans" w:cs="Times New Roman"/>
          <w:color w:val="252525"/>
          <w:sz w:val="21"/>
          <w:szCs w:val="21"/>
        </w:rPr>
        <w:t> then </w:t>
      </w:r>
      <w:r w:rsidRPr="002F339C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OK</w:t>
      </w:r>
      <w:r w:rsidRPr="002F339C">
        <w:rPr>
          <w:rFonts w:ascii="Lucida Sans" w:eastAsia="Times New Roman" w:hAnsi="Lucida Sans" w:cs="Times New Roman"/>
          <w:color w:val="252525"/>
          <w:sz w:val="21"/>
          <w:szCs w:val="21"/>
        </w:rPr>
        <w:t>.</w:t>
      </w:r>
    </w:p>
    <w:p w:rsidR="002F339C" w:rsidRPr="002F339C" w:rsidRDefault="002F339C" w:rsidP="002F339C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2F339C">
        <w:rPr>
          <w:rFonts w:ascii="Lucida Sans" w:eastAsia="Times New Roman" w:hAnsi="Lucida Sans" w:cs="Times New Roman"/>
          <w:color w:val="252525"/>
          <w:sz w:val="21"/>
          <w:szCs w:val="21"/>
        </w:rPr>
        <w:t>   </w:t>
      </w:r>
      <w:r w:rsidRPr="002F339C">
        <w:rPr>
          <w:rFonts w:ascii="Lucida Sans" w:eastAsia="Times New Roman" w:hAnsi="Lucida Sans" w:cs="Times New Roman"/>
          <w:i/>
          <w:iCs/>
          <w:color w:val="252525"/>
          <w:sz w:val="21"/>
          <w:szCs w:val="21"/>
        </w:rPr>
        <w:t>*If the price also includes a fee, repeat the above steps but choose </w:t>
      </w:r>
      <w:r w:rsidRPr="002F339C">
        <w:rPr>
          <w:rFonts w:ascii="Lucida Sans" w:eastAsia="Times New Roman" w:hAnsi="Lucida Sans" w:cs="Times New Roman"/>
          <w:b/>
          <w:bCs/>
          <w:i/>
          <w:iCs/>
          <w:color w:val="252525"/>
          <w:sz w:val="21"/>
          <w:szCs w:val="21"/>
        </w:rPr>
        <w:t>Fee</w:t>
      </w:r>
      <w:r w:rsidRPr="002F339C">
        <w:rPr>
          <w:rFonts w:ascii="Lucida Sans" w:eastAsia="Times New Roman" w:hAnsi="Lucida Sans" w:cs="Times New Roman"/>
          <w:i/>
          <w:iCs/>
          <w:color w:val="252525"/>
          <w:sz w:val="21"/>
          <w:szCs w:val="21"/>
        </w:rPr>
        <w:t> in the Price Category.</w:t>
      </w:r>
    </w:p>
    <w:p w:rsidR="002F339C" w:rsidRPr="002F339C" w:rsidRDefault="002F339C" w:rsidP="002F339C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2F339C">
        <w:rPr>
          <w:rFonts w:ascii="Lucida Sans" w:eastAsia="Times New Roman" w:hAnsi="Lucida Sans" w:cs="Times New Roman"/>
          <w:color w:val="252525"/>
          <w:sz w:val="21"/>
          <w:szCs w:val="21"/>
        </w:rPr>
        <w:t> -</w:t>
      </w:r>
      <w:r w:rsidRPr="002F339C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Effective Sale Date</w:t>
      </w:r>
      <w:r w:rsidRPr="002F339C">
        <w:rPr>
          <w:rFonts w:ascii="Lucida Sans" w:eastAsia="Times New Roman" w:hAnsi="Lucida Sans" w:cs="Times New Roman"/>
          <w:color w:val="252525"/>
          <w:sz w:val="21"/>
          <w:szCs w:val="21"/>
        </w:rPr>
        <w:t>: choose the date the price should be effective. This             can be set in the future and Agile will automatically change the price at            the set time.</w:t>
      </w:r>
    </w:p>
    <w:p w:rsidR="002F339C" w:rsidRPr="002F339C" w:rsidRDefault="002F339C" w:rsidP="002F339C">
      <w:pPr>
        <w:shd w:val="clear" w:color="auto" w:fill="FAFAFA"/>
        <w:spacing w:after="0" w:line="450" w:lineRule="atLeast"/>
        <w:ind w:left="-81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2F339C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lastRenderedPageBreak/>
        <w:drawing>
          <wp:inline distT="0" distB="0" distL="0" distR="0">
            <wp:extent cx="7153275" cy="2295525"/>
            <wp:effectExtent l="0" t="0" r="9525" b="9525"/>
            <wp:docPr id="6" name="Picture 6" descr="https://support.agiletix.com/hc/en-us/article_attachments/202974980/2015-08-23_110627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pport.agiletix.com/hc/en-us/article_attachments/202974980/2015-08-23_110627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327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39C" w:rsidRPr="002F339C" w:rsidRDefault="002F339C" w:rsidP="002F339C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2F339C">
        <w:rPr>
          <w:rFonts w:ascii="Lucida Sans" w:eastAsia="Times New Roman" w:hAnsi="Lucida Sans" w:cs="Times New Roman"/>
          <w:color w:val="252525"/>
          <w:sz w:val="21"/>
          <w:szCs w:val="21"/>
        </w:rPr>
        <w:t>  -</w:t>
      </w:r>
      <w:r w:rsidRPr="002F339C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Fair Market Value</w:t>
      </w:r>
      <w:r w:rsidRPr="002F339C">
        <w:rPr>
          <w:rFonts w:ascii="Lucida Sans" w:eastAsia="Times New Roman" w:hAnsi="Lucida Sans" w:cs="Times New Roman"/>
          <w:color w:val="252525"/>
          <w:sz w:val="21"/>
          <w:szCs w:val="21"/>
        </w:rPr>
        <w:t>: enter in the value of the item being sold. Fair Market Value shows up on certain Gross Revenue Reports.</w:t>
      </w:r>
    </w:p>
    <w:p w:rsidR="002F339C" w:rsidRPr="002F339C" w:rsidRDefault="002F339C" w:rsidP="002F339C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2F339C">
        <w:rPr>
          <w:rFonts w:ascii="Lucida Sans" w:eastAsia="Times New Roman" w:hAnsi="Lucida Sans" w:cs="Times New Roman"/>
          <w:color w:val="252525"/>
          <w:sz w:val="21"/>
          <w:szCs w:val="21"/>
        </w:rPr>
        <w:t>10. Click </w:t>
      </w:r>
      <w:r w:rsidRPr="002F339C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Apply</w:t>
      </w:r>
      <w:r w:rsidRPr="002F339C">
        <w:rPr>
          <w:rFonts w:ascii="Lucida Sans" w:eastAsia="Times New Roman" w:hAnsi="Lucida Sans" w:cs="Times New Roman"/>
          <w:color w:val="252525"/>
          <w:sz w:val="21"/>
          <w:szCs w:val="21"/>
        </w:rPr>
        <w:t> then </w:t>
      </w:r>
      <w:r w:rsidRPr="002F339C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OK</w:t>
      </w:r>
      <w:r w:rsidRPr="002F339C">
        <w:rPr>
          <w:rFonts w:ascii="Lucida Sans" w:eastAsia="Times New Roman" w:hAnsi="Lucida Sans" w:cs="Times New Roman"/>
          <w:color w:val="252525"/>
          <w:sz w:val="21"/>
          <w:szCs w:val="21"/>
        </w:rPr>
        <w:t> once all the pricing information has been created.</w:t>
      </w:r>
    </w:p>
    <w:p w:rsidR="002F339C" w:rsidRPr="002F339C" w:rsidRDefault="002F339C" w:rsidP="002F339C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2F339C">
        <w:rPr>
          <w:rFonts w:ascii="Lucida Sans" w:eastAsia="Times New Roman" w:hAnsi="Lucida Sans" w:cs="Times New Roman"/>
          <w:color w:val="252525"/>
          <w:sz w:val="21"/>
          <w:szCs w:val="21"/>
        </w:rPr>
        <w:t>11. In the </w:t>
      </w:r>
      <w:r w:rsidRPr="002F339C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Event Price: New</w:t>
      </w:r>
      <w:r w:rsidRPr="002F339C">
        <w:rPr>
          <w:rFonts w:ascii="Lucida Sans" w:eastAsia="Times New Roman" w:hAnsi="Lucida Sans" w:cs="Times New Roman"/>
          <w:color w:val="252525"/>
          <w:sz w:val="21"/>
          <w:szCs w:val="21"/>
        </w:rPr>
        <w:t> window select the price that you just created from the list of prices, and fill out the information below. </w:t>
      </w:r>
    </w:p>
    <w:p w:rsidR="002F339C" w:rsidRPr="002F339C" w:rsidRDefault="002F339C" w:rsidP="002F339C">
      <w:pPr>
        <w:shd w:val="clear" w:color="auto" w:fill="FAFAFA"/>
        <w:spacing w:after="0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2F339C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lastRenderedPageBreak/>
        <w:drawing>
          <wp:inline distT="0" distB="0" distL="0" distR="0">
            <wp:extent cx="5829300" cy="6400800"/>
            <wp:effectExtent l="0" t="0" r="0" b="0"/>
            <wp:docPr id="5" name="Picture 5" descr="https://support.agiletix.com/hc/en-us/article_attachments/203041280/select_price.pn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upport.agiletix.com/hc/en-us/article_attachments/203041280/select_price.pn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64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39C" w:rsidRPr="002F339C" w:rsidRDefault="002F339C" w:rsidP="002F339C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450" w:lineRule="atLeast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2F339C">
        <w:rPr>
          <w:rFonts w:ascii="Lucida Sans" w:eastAsia="Times New Roman" w:hAnsi="Lucida Sans" w:cs="Times New Roman"/>
          <w:b/>
          <w:bCs/>
          <w:color w:val="000000"/>
          <w:sz w:val="21"/>
          <w:szCs w:val="21"/>
        </w:rPr>
        <w:t>Sales Channel</w:t>
      </w:r>
      <w:r w:rsidRPr="002F339C">
        <w:rPr>
          <w:rFonts w:ascii="Lucida Sans" w:eastAsia="Times New Roman" w:hAnsi="Lucida Sans" w:cs="Times New Roman"/>
          <w:color w:val="000000"/>
          <w:sz w:val="21"/>
          <w:szCs w:val="21"/>
        </w:rPr>
        <w:t xml:space="preserve">: </w:t>
      </w:r>
      <w:proofErr w:type="gramStart"/>
      <w:r w:rsidRPr="002F339C">
        <w:rPr>
          <w:rFonts w:ascii="Lucida Sans" w:eastAsia="Times New Roman" w:hAnsi="Lucida Sans" w:cs="Times New Roman"/>
          <w:color w:val="000000"/>
          <w:sz w:val="21"/>
          <w:szCs w:val="21"/>
        </w:rPr>
        <w:t>the</w:t>
      </w:r>
      <w:proofErr w:type="gramEnd"/>
      <w:r w:rsidRPr="002F339C">
        <w:rPr>
          <w:rFonts w:ascii="Lucida Sans" w:eastAsia="Times New Roman" w:hAnsi="Lucida Sans" w:cs="Times New Roman"/>
          <w:color w:val="000000"/>
          <w:sz w:val="21"/>
          <w:szCs w:val="21"/>
        </w:rPr>
        <w:t xml:space="preserve"> Channel through which you sell the ticket such as Web sales, Box office sales etc. </w:t>
      </w:r>
    </w:p>
    <w:p w:rsidR="002F339C" w:rsidRPr="002F339C" w:rsidRDefault="002F339C" w:rsidP="002F339C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450" w:lineRule="atLeast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2F339C">
        <w:rPr>
          <w:rFonts w:ascii="Lucida Sans" w:eastAsia="Times New Roman" w:hAnsi="Lucida Sans" w:cs="Times New Roman"/>
          <w:b/>
          <w:bCs/>
          <w:color w:val="000000"/>
          <w:sz w:val="21"/>
          <w:szCs w:val="21"/>
        </w:rPr>
        <w:t>Ticket Type</w:t>
      </w:r>
      <w:r w:rsidRPr="002F339C">
        <w:rPr>
          <w:rFonts w:ascii="Lucida Sans" w:eastAsia="Times New Roman" w:hAnsi="Lucida Sans" w:cs="Times New Roman"/>
          <w:color w:val="000000"/>
          <w:sz w:val="21"/>
          <w:szCs w:val="21"/>
        </w:rPr>
        <w:t>: This is the name of the ticket that will appear to the customers both online and on their tickets. </w:t>
      </w:r>
      <w:r w:rsidRPr="002F339C">
        <w:rPr>
          <w:rFonts w:ascii="Lucida Sans" w:eastAsia="Times New Roman" w:hAnsi="Lucida Sans" w:cs="Times New Roman"/>
          <w:color w:val="000000"/>
          <w:sz w:val="21"/>
          <w:szCs w:val="21"/>
        </w:rPr>
        <w:br/>
      </w:r>
    </w:p>
    <w:p w:rsidR="002F339C" w:rsidRPr="002F339C" w:rsidRDefault="002F339C" w:rsidP="002F339C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450" w:lineRule="atLeast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2F339C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lastRenderedPageBreak/>
        <w:t>Functional Area</w:t>
      </w:r>
      <w:r w:rsidRPr="002F339C">
        <w:rPr>
          <w:rFonts w:ascii="Lucida Sans" w:eastAsia="Times New Roman" w:hAnsi="Lucida Sans" w:cs="Times New Roman"/>
          <w:color w:val="252525"/>
          <w:sz w:val="21"/>
          <w:szCs w:val="21"/>
        </w:rPr>
        <w:t>: determines who has the ability to sell/buy these tickets (i.e. Level 0 -Default Unrestricted Prices are available for everyone to purchase, but Level 1- Restricted Price(s) are generally hidden from view unless a permission</w:t>
      </w:r>
      <w:r>
        <w:rPr>
          <w:rFonts w:ascii="Lucida Sans" w:eastAsia="Times New Roman" w:hAnsi="Lucida Sans" w:cs="Times New Roman"/>
          <w:color w:val="252525"/>
          <w:sz w:val="21"/>
          <w:szCs w:val="21"/>
        </w:rPr>
        <w:t xml:space="preserve"> or benefit is set for purchase</w:t>
      </w:r>
      <w:r w:rsidRPr="002F339C">
        <w:rPr>
          <w:rFonts w:ascii="Lucida Sans" w:eastAsia="Times New Roman" w:hAnsi="Lucida Sans" w:cs="Times New Roman"/>
          <w:color w:val="252525"/>
          <w:sz w:val="21"/>
          <w:szCs w:val="21"/>
        </w:rPr>
        <w:t>) </w:t>
      </w:r>
    </w:p>
    <w:p w:rsidR="002F339C" w:rsidRPr="002F339C" w:rsidRDefault="002F339C" w:rsidP="002F339C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450" w:lineRule="atLeast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2F339C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Event Ticket Format</w:t>
      </w:r>
      <w:r w:rsidRPr="002F339C">
        <w:rPr>
          <w:rFonts w:ascii="Lucida Sans" w:eastAsia="Times New Roman" w:hAnsi="Lucida Sans" w:cs="Times New Roman"/>
          <w:color w:val="252525"/>
          <w:sz w:val="21"/>
          <w:szCs w:val="21"/>
        </w:rPr>
        <w:t>:</w:t>
      </w:r>
      <w:r>
        <w:rPr>
          <w:rFonts w:ascii="Lucida Sans" w:eastAsia="Times New Roman" w:hAnsi="Lucida Sans" w:cs="Times New Roman"/>
          <w:color w:val="252525"/>
          <w:sz w:val="21"/>
          <w:szCs w:val="21"/>
        </w:rPr>
        <w:t xml:space="preserve"> </w:t>
      </w:r>
      <w:r w:rsidRPr="002F339C">
        <w:rPr>
          <w:rFonts w:ascii="Lucida Sans" w:eastAsia="Times New Roman" w:hAnsi="Lucida Sans" w:cs="Times New Roman"/>
          <w:color w:val="252525"/>
          <w:sz w:val="21"/>
          <w:szCs w:val="21"/>
        </w:rPr>
        <w:t>are preset formats that pulls select information that prints on the ticket </w:t>
      </w:r>
    </w:p>
    <w:p w:rsidR="002F339C" w:rsidRPr="002F339C" w:rsidRDefault="002F339C" w:rsidP="002F339C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450" w:lineRule="atLeast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2F339C">
        <w:rPr>
          <w:rFonts w:ascii="Lucida Sans" w:eastAsia="Times New Roman" w:hAnsi="Lucida Sans" w:cs="Times New Roman"/>
          <w:b/>
          <w:bCs/>
          <w:color w:val="000000"/>
          <w:sz w:val="21"/>
          <w:szCs w:val="21"/>
        </w:rPr>
        <w:t>Package Ticket Format</w:t>
      </w:r>
      <w:r w:rsidRPr="002F339C">
        <w:rPr>
          <w:rFonts w:ascii="Lucida Sans" w:eastAsia="Times New Roman" w:hAnsi="Lucida Sans" w:cs="Times New Roman"/>
          <w:color w:val="000000"/>
          <w:sz w:val="21"/>
          <w:szCs w:val="21"/>
        </w:rPr>
        <w:t>:</w:t>
      </w:r>
      <w:r>
        <w:rPr>
          <w:rFonts w:ascii="Lucida Sans" w:eastAsia="Times New Roman" w:hAnsi="Lucida Sans" w:cs="Times New Roman"/>
          <w:color w:val="000000"/>
          <w:sz w:val="21"/>
          <w:szCs w:val="21"/>
        </w:rPr>
        <w:t xml:space="preserve"> </w:t>
      </w:r>
      <w:r w:rsidRPr="002F339C">
        <w:rPr>
          <w:rFonts w:ascii="Lucida Sans" w:eastAsia="Times New Roman" w:hAnsi="Lucida Sans" w:cs="Times New Roman"/>
          <w:color w:val="000000"/>
          <w:sz w:val="21"/>
          <w:szCs w:val="21"/>
        </w:rPr>
        <w:t>If this price is bundled in a Package, you can choose a specific ticket format to print.</w:t>
      </w:r>
      <w:r w:rsidRPr="002F339C">
        <w:rPr>
          <w:rFonts w:ascii="Lucida Sans" w:eastAsia="Times New Roman" w:hAnsi="Lucida Sans" w:cs="Times New Roman"/>
          <w:color w:val="000000"/>
          <w:sz w:val="21"/>
          <w:szCs w:val="21"/>
        </w:rPr>
        <w:br/>
      </w:r>
    </w:p>
    <w:p w:rsidR="002F339C" w:rsidRPr="002F339C" w:rsidRDefault="002F339C" w:rsidP="002F339C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450" w:lineRule="atLeast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2F339C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Display Sequence</w:t>
      </w:r>
      <w:r w:rsidRPr="002F339C">
        <w:rPr>
          <w:rFonts w:ascii="Lucida Sans" w:eastAsia="Times New Roman" w:hAnsi="Lucida Sans" w:cs="Times New Roman"/>
          <w:color w:val="252525"/>
          <w:sz w:val="21"/>
          <w:szCs w:val="21"/>
        </w:rPr>
        <w:t>:</w:t>
      </w:r>
      <w:r>
        <w:rPr>
          <w:rFonts w:ascii="Lucida Sans" w:eastAsia="Times New Roman" w:hAnsi="Lucida Sans" w:cs="Times New Roman"/>
          <w:color w:val="252525"/>
          <w:sz w:val="21"/>
          <w:szCs w:val="21"/>
        </w:rPr>
        <w:t xml:space="preserve"> </w:t>
      </w:r>
      <w:r w:rsidRPr="002F339C">
        <w:rPr>
          <w:rFonts w:ascii="Lucida Sans" w:eastAsia="Times New Roman" w:hAnsi="Lucida Sans" w:cs="Times New Roman"/>
          <w:color w:val="252525"/>
          <w:sz w:val="21"/>
          <w:szCs w:val="21"/>
        </w:rPr>
        <w:t>allows you to determine in what order the list of prices appears on the Box Office screen as well as online. </w:t>
      </w:r>
    </w:p>
    <w:p w:rsidR="002F339C" w:rsidRPr="002F339C" w:rsidRDefault="002F339C" w:rsidP="002F339C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450" w:lineRule="atLeast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2F339C">
        <w:rPr>
          <w:rFonts w:ascii="Lucida Sans" w:eastAsia="Times New Roman" w:hAnsi="Lucida Sans" w:cs="Times New Roman"/>
          <w:b/>
          <w:bCs/>
          <w:color w:val="000000"/>
          <w:sz w:val="21"/>
          <w:szCs w:val="21"/>
        </w:rPr>
        <w:t>Name Assign</w:t>
      </w:r>
      <w:r w:rsidRPr="002F339C">
        <w:rPr>
          <w:rFonts w:ascii="Lucida Sans" w:eastAsia="Times New Roman" w:hAnsi="Lucida Sans" w:cs="Times New Roman"/>
          <w:color w:val="000000"/>
          <w:sz w:val="21"/>
          <w:szCs w:val="21"/>
        </w:rPr>
        <w:t>: Allows you to capture names for each ticket (not required). </w:t>
      </w:r>
      <w:r w:rsidRPr="002F339C">
        <w:rPr>
          <w:rFonts w:ascii="Lucida Sans" w:eastAsia="Times New Roman" w:hAnsi="Lucida Sans" w:cs="Times New Roman"/>
          <w:color w:val="000000"/>
          <w:sz w:val="21"/>
          <w:szCs w:val="21"/>
        </w:rPr>
        <w:br/>
      </w:r>
    </w:p>
    <w:p w:rsidR="002F339C" w:rsidRPr="002F339C" w:rsidRDefault="002F339C" w:rsidP="002F339C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450" w:lineRule="atLeast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2F339C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Quantity</w:t>
      </w:r>
      <w:r w:rsidRPr="002F339C">
        <w:rPr>
          <w:rFonts w:ascii="Lucida Sans" w:eastAsia="Times New Roman" w:hAnsi="Lucida Sans" w:cs="Times New Roman"/>
          <w:color w:val="252525"/>
          <w:sz w:val="21"/>
          <w:szCs w:val="21"/>
        </w:rPr>
        <w:t> </w:t>
      </w:r>
      <w:r w:rsidRPr="002F339C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Restriction</w:t>
      </w:r>
      <w:r w:rsidRPr="002F339C">
        <w:rPr>
          <w:rFonts w:ascii="Lucida Sans" w:eastAsia="Times New Roman" w:hAnsi="Lucida Sans" w:cs="Times New Roman"/>
          <w:color w:val="252525"/>
          <w:sz w:val="21"/>
          <w:szCs w:val="21"/>
        </w:rPr>
        <w:t>: Allows restricting the number of tickets that can be sold at this price per order (i.e. Minimum of 2 Maximum of 8 ticket per order).</w:t>
      </w:r>
    </w:p>
    <w:p w:rsidR="002F339C" w:rsidRPr="002F339C" w:rsidRDefault="002F339C" w:rsidP="002F339C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450" w:lineRule="atLeast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2F339C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Enabled</w:t>
      </w:r>
      <w:r w:rsidRPr="002F339C">
        <w:rPr>
          <w:rFonts w:ascii="Lucida Sans" w:eastAsia="Times New Roman" w:hAnsi="Lucida Sans" w:cs="Times New Roman"/>
          <w:color w:val="252525"/>
          <w:sz w:val="21"/>
          <w:szCs w:val="21"/>
        </w:rPr>
        <w:t>: allows you to use the price. </w:t>
      </w:r>
    </w:p>
    <w:p w:rsidR="002F339C" w:rsidRPr="002F339C" w:rsidRDefault="002F339C" w:rsidP="002F339C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450" w:lineRule="atLeast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2F339C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Include Service Fee</w:t>
      </w:r>
      <w:r w:rsidRPr="002F339C">
        <w:rPr>
          <w:rFonts w:ascii="Lucida Sans" w:eastAsia="Times New Roman" w:hAnsi="Lucida Sans" w:cs="Times New Roman"/>
          <w:color w:val="252525"/>
          <w:sz w:val="21"/>
          <w:szCs w:val="21"/>
        </w:rPr>
        <w:t>: This allows you to include any service fee that you have set up. See </w:t>
      </w:r>
      <w:hyperlink r:id="rId22" w:history="1">
        <w:r w:rsidRPr="002F339C">
          <w:rPr>
            <w:rFonts w:ascii="Lucida Sans" w:eastAsia="Times New Roman" w:hAnsi="Lucida Sans" w:cs="Times New Roman"/>
            <w:color w:val="1A74B0"/>
            <w:sz w:val="21"/>
            <w:szCs w:val="21"/>
            <w:u w:val="single"/>
          </w:rPr>
          <w:t>Creating a Service Fee</w:t>
        </w:r>
      </w:hyperlink>
      <w:r w:rsidRPr="002F339C">
        <w:rPr>
          <w:rFonts w:ascii="Lucida Sans" w:eastAsia="Times New Roman" w:hAnsi="Lucida Sans" w:cs="Times New Roman"/>
          <w:color w:val="252525"/>
          <w:sz w:val="21"/>
          <w:szCs w:val="21"/>
        </w:rPr>
        <w:t> for more information.</w:t>
      </w:r>
    </w:p>
    <w:p w:rsidR="002F339C" w:rsidRPr="002F339C" w:rsidRDefault="002F339C" w:rsidP="002F339C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450" w:lineRule="atLeast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2F339C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Allow Package Sale</w:t>
      </w:r>
      <w:r w:rsidRPr="002F339C">
        <w:rPr>
          <w:rFonts w:ascii="Lucida Sans" w:eastAsia="Times New Roman" w:hAnsi="Lucida Sans" w:cs="Times New Roman"/>
          <w:color w:val="252525"/>
          <w:sz w:val="21"/>
          <w:szCs w:val="21"/>
        </w:rPr>
        <w:t>: Must be checked if you are bundling events together for a package.</w:t>
      </w:r>
    </w:p>
    <w:p w:rsidR="002F339C" w:rsidRPr="002F339C" w:rsidRDefault="002F339C" w:rsidP="002F339C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2F339C">
        <w:rPr>
          <w:rFonts w:ascii="Lucida Sans" w:eastAsia="Times New Roman" w:hAnsi="Lucida Sans" w:cs="Times New Roman"/>
          <w:color w:val="252525"/>
          <w:sz w:val="21"/>
          <w:szCs w:val="21"/>
        </w:rPr>
        <w:t> </w:t>
      </w:r>
    </w:p>
    <w:p w:rsidR="002F339C" w:rsidRDefault="002F339C" w:rsidP="002F339C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b/>
          <w:bCs/>
          <w:color w:val="252525"/>
          <w:sz w:val="36"/>
          <w:szCs w:val="36"/>
          <w:u w:val="single"/>
        </w:rPr>
      </w:pPr>
    </w:p>
    <w:p w:rsidR="002F339C" w:rsidRDefault="002F339C" w:rsidP="002F339C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b/>
          <w:bCs/>
          <w:color w:val="252525"/>
          <w:sz w:val="36"/>
          <w:szCs w:val="36"/>
          <w:u w:val="single"/>
        </w:rPr>
      </w:pPr>
    </w:p>
    <w:p w:rsidR="002F339C" w:rsidRDefault="002F339C" w:rsidP="002F339C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b/>
          <w:bCs/>
          <w:color w:val="252525"/>
          <w:sz w:val="36"/>
          <w:szCs w:val="36"/>
          <w:u w:val="single"/>
        </w:rPr>
      </w:pPr>
    </w:p>
    <w:p w:rsidR="002F339C" w:rsidRDefault="002F339C" w:rsidP="002F339C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b/>
          <w:bCs/>
          <w:color w:val="252525"/>
          <w:sz w:val="36"/>
          <w:szCs w:val="36"/>
          <w:u w:val="single"/>
        </w:rPr>
      </w:pPr>
    </w:p>
    <w:p w:rsidR="002F339C" w:rsidRPr="002F339C" w:rsidRDefault="002F339C" w:rsidP="002F339C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2F339C">
        <w:rPr>
          <w:rFonts w:ascii="Lucida Sans" w:eastAsia="Times New Roman" w:hAnsi="Lucida Sans" w:cs="Times New Roman"/>
          <w:b/>
          <w:bCs/>
          <w:color w:val="252525"/>
          <w:sz w:val="36"/>
          <w:szCs w:val="36"/>
          <w:u w:val="single"/>
        </w:rPr>
        <w:lastRenderedPageBreak/>
        <w:t>Price Icon</w:t>
      </w:r>
    </w:p>
    <w:p w:rsidR="002F339C" w:rsidRPr="002F339C" w:rsidRDefault="002F339C" w:rsidP="002F339C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2F339C">
        <w:rPr>
          <w:rFonts w:ascii="Lucida Sans" w:eastAsia="Times New Roman" w:hAnsi="Lucida Sans" w:cs="Times New Roman"/>
          <w:color w:val="252525"/>
          <w:sz w:val="21"/>
          <w:szCs w:val="21"/>
        </w:rPr>
        <w:t>1. Log in to</w:t>
      </w:r>
      <w:r w:rsidRPr="002F339C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 Administration.</w:t>
      </w:r>
    </w:p>
    <w:p w:rsidR="002F339C" w:rsidRPr="002F339C" w:rsidRDefault="002F339C" w:rsidP="002F339C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2F339C">
        <w:rPr>
          <w:rFonts w:ascii="Lucida Sans" w:eastAsia="Times New Roman" w:hAnsi="Lucida Sans" w:cs="Times New Roman"/>
          <w:color w:val="252525"/>
          <w:sz w:val="21"/>
          <w:szCs w:val="21"/>
        </w:rPr>
        <w:t>2. Click on the</w:t>
      </w:r>
      <w:r w:rsidRPr="002F339C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 Corporate Organization</w:t>
      </w:r>
      <w:r w:rsidRPr="002F339C">
        <w:rPr>
          <w:rFonts w:ascii="Lucida Sans" w:eastAsia="Times New Roman" w:hAnsi="Lucida Sans" w:cs="Times New Roman"/>
          <w:color w:val="252525"/>
          <w:sz w:val="21"/>
          <w:szCs w:val="21"/>
        </w:rPr>
        <w:t> icon.</w:t>
      </w:r>
    </w:p>
    <w:p w:rsidR="002F339C" w:rsidRPr="002F339C" w:rsidRDefault="002F339C" w:rsidP="002F339C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2F339C">
        <w:rPr>
          <w:rFonts w:ascii="Lucida Sans" w:eastAsia="Times New Roman" w:hAnsi="Lucida Sans" w:cs="Times New Roman"/>
          <w:b/>
          <w:bCs/>
          <w:noProof/>
          <w:color w:val="252525"/>
          <w:sz w:val="21"/>
          <w:szCs w:val="21"/>
        </w:rPr>
        <w:drawing>
          <wp:inline distT="0" distB="0" distL="0" distR="0">
            <wp:extent cx="2152650" cy="2495550"/>
            <wp:effectExtent l="0" t="0" r="0" b="0"/>
            <wp:docPr id="4" name="Picture 4" descr="https://support.agiletix.com/hc/en-us/article_attachments/202913204/Price_fol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upport.agiletix.com/hc/en-us/article_attachments/202913204/Price_folder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39C" w:rsidRPr="002F339C" w:rsidRDefault="002F339C" w:rsidP="002F339C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2F339C">
        <w:rPr>
          <w:rFonts w:ascii="Lucida Sans" w:eastAsia="Times New Roman" w:hAnsi="Lucida Sans" w:cs="Times New Roman"/>
          <w:color w:val="252525"/>
          <w:sz w:val="21"/>
          <w:szCs w:val="21"/>
        </w:rPr>
        <w:t>3. </w:t>
      </w:r>
      <w:r w:rsidRPr="002F339C">
        <w:rPr>
          <w:rFonts w:ascii="Lucida Sans" w:eastAsia="Times New Roman" w:hAnsi="Lucida Sans" w:cs="Times New Roman"/>
          <w:i/>
          <w:iCs/>
          <w:color w:val="252525"/>
          <w:sz w:val="21"/>
          <w:szCs w:val="21"/>
        </w:rPr>
        <w:t>If you are building a price that can be applied to all levels or events (i.e. complimentary), it can be built under the</w:t>
      </w:r>
      <w:r w:rsidRPr="002F339C">
        <w:rPr>
          <w:rFonts w:ascii="Lucida Sans" w:eastAsia="Times New Roman" w:hAnsi="Lucida Sans" w:cs="Times New Roman"/>
          <w:b/>
          <w:bCs/>
          <w:i/>
          <w:iCs/>
          <w:color w:val="252525"/>
          <w:sz w:val="21"/>
          <w:szCs w:val="21"/>
        </w:rPr>
        <w:t> Pricing</w:t>
      </w:r>
      <w:r w:rsidRPr="002F339C">
        <w:rPr>
          <w:rFonts w:ascii="Lucida Sans" w:eastAsia="Times New Roman" w:hAnsi="Lucida Sans" w:cs="Times New Roman"/>
          <w:i/>
          <w:iCs/>
          <w:color w:val="252525"/>
          <w:sz w:val="21"/>
          <w:szCs w:val="21"/>
        </w:rPr>
        <w:t> folder. But if the price will be specific to the events (i.e. 2015 film festival pricing), then click on the folder and use the Price icon within. </w:t>
      </w:r>
    </w:p>
    <w:p w:rsidR="002F339C" w:rsidRPr="002F339C" w:rsidRDefault="002F339C" w:rsidP="002F339C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2F339C">
        <w:rPr>
          <w:rFonts w:ascii="Lucida Sans" w:eastAsia="Times New Roman" w:hAnsi="Lucida Sans" w:cs="Times New Roman"/>
          <w:color w:val="252525"/>
          <w:sz w:val="21"/>
          <w:szCs w:val="21"/>
        </w:rPr>
        <w:t>4. Right-click in the Price tier and select </w:t>
      </w:r>
      <w:r w:rsidRPr="002F339C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New</w:t>
      </w:r>
      <w:r w:rsidRPr="002F339C">
        <w:rPr>
          <w:rFonts w:ascii="Lucida Sans" w:eastAsia="Times New Roman" w:hAnsi="Lucida Sans" w:cs="Times New Roman"/>
          <w:color w:val="252525"/>
          <w:sz w:val="21"/>
          <w:szCs w:val="21"/>
        </w:rPr>
        <w:t>.</w:t>
      </w:r>
    </w:p>
    <w:p w:rsidR="002F339C" w:rsidRPr="002F339C" w:rsidRDefault="002F339C" w:rsidP="002F339C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2F339C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lastRenderedPageBreak/>
        <w:drawing>
          <wp:inline distT="0" distB="0" distL="0" distR="0">
            <wp:extent cx="3438525" cy="2914650"/>
            <wp:effectExtent l="0" t="0" r="9525" b="0"/>
            <wp:docPr id="3" name="Picture 3" descr="https://support.agiletix.com/hc/en-us/article_attachments/202913194/Right_Cli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pport.agiletix.com/hc/en-us/article_attachments/202913194/Right_Click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39C" w:rsidRPr="002F339C" w:rsidRDefault="002F339C" w:rsidP="002F339C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2F339C">
        <w:rPr>
          <w:rFonts w:ascii="Lucida Sans" w:eastAsia="Times New Roman" w:hAnsi="Lucida Sans" w:cs="Times New Roman"/>
          <w:color w:val="252525"/>
          <w:sz w:val="21"/>
          <w:szCs w:val="21"/>
        </w:rPr>
        <w:t>5. Follow steps 6-11 as described above.</w:t>
      </w:r>
    </w:p>
    <w:p w:rsidR="002F339C" w:rsidRPr="002F339C" w:rsidRDefault="002F339C" w:rsidP="002F339C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2F339C">
        <w:rPr>
          <w:rFonts w:ascii="Lucida Sans" w:eastAsia="Times New Roman" w:hAnsi="Lucida Sans" w:cs="Times New Roman"/>
          <w:b/>
          <w:bCs/>
          <w:i/>
          <w:iCs/>
          <w:color w:val="000000"/>
          <w:sz w:val="21"/>
          <w:szCs w:val="21"/>
        </w:rPr>
        <w:t>*Note:</w:t>
      </w:r>
      <w:r w:rsidRPr="002F339C">
        <w:rPr>
          <w:rFonts w:ascii="Lucida Sans" w:eastAsia="Times New Roman" w:hAnsi="Lucida Sans" w:cs="Times New Roman"/>
          <w:i/>
          <w:iCs/>
          <w:color w:val="000000"/>
          <w:sz w:val="21"/>
          <w:szCs w:val="21"/>
        </w:rPr>
        <w:t> prices cannot be deleted if they have been used. If a price needs to be changed, a new Price Date will need to be created. To do this, follow steps 8-10</w:t>
      </w:r>
      <w:r w:rsidRPr="002F339C">
        <w:rPr>
          <w:rFonts w:ascii="Lucida Sans" w:eastAsia="Times New Roman" w:hAnsi="Lucida Sans" w:cs="Times New Roman"/>
          <w:color w:val="000000"/>
          <w:sz w:val="21"/>
          <w:szCs w:val="21"/>
        </w:rPr>
        <w:t>.</w:t>
      </w:r>
    </w:p>
    <w:p w:rsidR="002F339C" w:rsidRPr="002F339C" w:rsidRDefault="002F339C" w:rsidP="002F339C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2F339C">
        <w:rPr>
          <w:rFonts w:ascii="Lucida Sans" w:eastAsia="Times New Roman" w:hAnsi="Lucida Sans" w:cs="Times New Roman"/>
          <w:color w:val="252525"/>
          <w:sz w:val="21"/>
          <w:szCs w:val="21"/>
        </w:rPr>
        <w:t>6. The breakdown of the new price now appears in the Price Distribution tier. </w:t>
      </w:r>
    </w:p>
    <w:p w:rsidR="002F339C" w:rsidRDefault="002F339C" w:rsidP="002F339C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2F339C">
        <w:rPr>
          <w:rFonts w:ascii="Lucida Sans" w:eastAsia="Times New Roman" w:hAnsi="Lucida Sans" w:cs="Times New Roman"/>
          <w:color w:val="252525"/>
          <w:sz w:val="21"/>
          <w:szCs w:val="21"/>
        </w:rPr>
        <w:t> </w:t>
      </w:r>
    </w:p>
    <w:p w:rsidR="002F339C" w:rsidRDefault="002F339C" w:rsidP="002F339C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:rsidR="002F339C" w:rsidRDefault="002F339C" w:rsidP="002F339C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:rsidR="002F339C" w:rsidRDefault="002F339C" w:rsidP="002F339C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:rsidR="002F339C" w:rsidRDefault="002F339C" w:rsidP="002F339C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:rsidR="002F339C" w:rsidRDefault="002F339C" w:rsidP="002F339C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:rsidR="002F339C" w:rsidRPr="002F339C" w:rsidRDefault="002F339C" w:rsidP="002F339C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:rsidR="002F339C" w:rsidRPr="002F339C" w:rsidRDefault="002F339C" w:rsidP="002F339C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2F339C">
        <w:rPr>
          <w:rFonts w:ascii="Lucida Sans" w:eastAsia="Times New Roman" w:hAnsi="Lucida Sans" w:cs="Times New Roman"/>
          <w:b/>
          <w:bCs/>
          <w:color w:val="252525"/>
          <w:sz w:val="36"/>
          <w:szCs w:val="36"/>
          <w:u w:val="single"/>
        </w:rPr>
        <w:lastRenderedPageBreak/>
        <w:t>Simple Price Mode</w:t>
      </w:r>
    </w:p>
    <w:p w:rsidR="002F339C" w:rsidRPr="002F339C" w:rsidRDefault="002F339C" w:rsidP="002F339C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2F339C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Simple Price Mode</w:t>
      </w:r>
      <w:r w:rsidRPr="002F339C">
        <w:rPr>
          <w:rFonts w:ascii="Lucida Sans" w:eastAsia="Times New Roman" w:hAnsi="Lucida Sans" w:cs="Times New Roman"/>
          <w:color w:val="252525"/>
          <w:sz w:val="21"/>
          <w:szCs w:val="21"/>
        </w:rPr>
        <w:t> allows you to create a new price quickly each time it is needed. </w:t>
      </w:r>
    </w:p>
    <w:p w:rsidR="002F339C" w:rsidRPr="002F339C" w:rsidRDefault="002F339C" w:rsidP="002F339C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2F339C">
        <w:rPr>
          <w:rFonts w:ascii="Lucida Sans" w:eastAsia="Times New Roman" w:hAnsi="Lucida Sans" w:cs="Times New Roman"/>
          <w:color w:val="252525"/>
          <w:sz w:val="21"/>
          <w:szCs w:val="21"/>
        </w:rPr>
        <w:t>How to Set up Simple Price Mode:</w:t>
      </w:r>
    </w:p>
    <w:p w:rsidR="002F339C" w:rsidRPr="002F339C" w:rsidRDefault="002F339C" w:rsidP="002F339C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2F339C">
        <w:rPr>
          <w:rFonts w:ascii="Lucida Sans" w:eastAsia="Times New Roman" w:hAnsi="Lucida Sans" w:cs="Times New Roman"/>
          <w:color w:val="252525"/>
          <w:sz w:val="21"/>
          <w:szCs w:val="21"/>
        </w:rPr>
        <w:t>1. Right click on the </w:t>
      </w:r>
      <w:r w:rsidRPr="002F339C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Sales Organization</w:t>
      </w:r>
      <w:r w:rsidRPr="002F339C">
        <w:rPr>
          <w:rFonts w:ascii="Lucida Sans" w:eastAsia="Times New Roman" w:hAnsi="Lucida Sans" w:cs="Times New Roman"/>
          <w:color w:val="252525"/>
          <w:sz w:val="21"/>
          <w:szCs w:val="21"/>
        </w:rPr>
        <w:t> folder and select the </w:t>
      </w:r>
      <w:r w:rsidRPr="002F339C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 xml:space="preserve">Tree </w:t>
      </w:r>
      <w:proofErr w:type="spellStart"/>
      <w:r w:rsidRPr="002F339C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Management</w:t>
      </w:r>
      <w:r w:rsidRPr="002F339C">
        <w:rPr>
          <w:rFonts w:ascii="Lucida Sans" w:eastAsia="Times New Roman" w:hAnsi="Lucida Sans" w:cs="Times New Roman"/>
          <w:color w:val="252525"/>
          <w:sz w:val="21"/>
          <w:szCs w:val="21"/>
        </w:rPr>
        <w:t>tab</w:t>
      </w:r>
      <w:proofErr w:type="spellEnd"/>
      <w:r w:rsidRPr="002F339C">
        <w:rPr>
          <w:rFonts w:ascii="Lucida Sans" w:eastAsia="Times New Roman" w:hAnsi="Lucida Sans" w:cs="Times New Roman"/>
          <w:color w:val="252525"/>
          <w:sz w:val="21"/>
          <w:szCs w:val="21"/>
        </w:rPr>
        <w:t>. Check </w:t>
      </w:r>
      <w:r w:rsidRPr="002F339C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Simple Price Mode</w:t>
      </w:r>
      <w:r w:rsidRPr="002F339C">
        <w:rPr>
          <w:rFonts w:ascii="Lucida Sans" w:eastAsia="Times New Roman" w:hAnsi="Lucida Sans" w:cs="Times New Roman"/>
          <w:color w:val="252525"/>
          <w:sz w:val="21"/>
          <w:szCs w:val="21"/>
        </w:rPr>
        <w:t> in the </w:t>
      </w:r>
      <w:r w:rsidRPr="002F339C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Other Options.  </w:t>
      </w:r>
      <w:r w:rsidRPr="002F339C">
        <w:rPr>
          <w:rFonts w:ascii="Lucida Sans" w:eastAsia="Times New Roman" w:hAnsi="Lucida Sans" w:cs="Times New Roman"/>
          <w:color w:val="252525"/>
          <w:sz w:val="21"/>
          <w:szCs w:val="21"/>
        </w:rPr>
        <w:t>Click </w:t>
      </w:r>
      <w:r w:rsidRPr="002F339C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Apply</w:t>
      </w:r>
      <w:r w:rsidRPr="002F339C">
        <w:rPr>
          <w:rFonts w:ascii="Lucida Sans" w:eastAsia="Times New Roman" w:hAnsi="Lucida Sans" w:cs="Times New Roman"/>
          <w:color w:val="252525"/>
          <w:sz w:val="21"/>
          <w:szCs w:val="21"/>
        </w:rPr>
        <w:t> and </w:t>
      </w:r>
      <w:r w:rsidRPr="002F339C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OK</w:t>
      </w:r>
      <w:r w:rsidRPr="002F339C">
        <w:rPr>
          <w:rFonts w:ascii="Lucida Sans" w:eastAsia="Times New Roman" w:hAnsi="Lucida Sans" w:cs="Times New Roman"/>
          <w:color w:val="252525"/>
          <w:sz w:val="21"/>
          <w:szCs w:val="21"/>
        </w:rPr>
        <w:t> to save and close the window.</w:t>
      </w:r>
    </w:p>
    <w:p w:rsidR="002F339C" w:rsidRPr="002F339C" w:rsidRDefault="002F339C" w:rsidP="002F339C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2F339C">
        <w:rPr>
          <w:rFonts w:ascii="Lucida Sans" w:eastAsia="Times New Roman" w:hAnsi="Lucida Sans" w:cs="Times New Roman"/>
          <w:color w:val="252525"/>
          <w:sz w:val="21"/>
          <w:szCs w:val="21"/>
        </w:rPr>
        <w:t>2. Click on the</w:t>
      </w:r>
      <w:r w:rsidRPr="002F339C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 Corporate Organization </w:t>
      </w:r>
    </w:p>
    <w:p w:rsidR="002F339C" w:rsidRPr="002F339C" w:rsidRDefault="002F339C" w:rsidP="002F339C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2F339C">
        <w:rPr>
          <w:rFonts w:ascii="Lucida Sans" w:eastAsia="Times New Roman" w:hAnsi="Lucida Sans" w:cs="Times New Roman"/>
          <w:color w:val="252525"/>
          <w:sz w:val="21"/>
          <w:szCs w:val="21"/>
        </w:rPr>
        <w:t>3. Find the </w:t>
      </w:r>
      <w:r w:rsidRPr="002F339C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template, event, or showing</w:t>
      </w:r>
      <w:r w:rsidRPr="002F339C">
        <w:rPr>
          <w:rFonts w:ascii="Lucida Sans" w:eastAsia="Times New Roman" w:hAnsi="Lucida Sans" w:cs="Times New Roman"/>
          <w:color w:val="252525"/>
          <w:sz w:val="21"/>
          <w:szCs w:val="21"/>
        </w:rPr>
        <w:t> where the new price belongs.</w:t>
      </w:r>
    </w:p>
    <w:p w:rsidR="002F339C" w:rsidRPr="002F339C" w:rsidRDefault="002F339C" w:rsidP="002F339C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2F339C">
        <w:rPr>
          <w:rFonts w:ascii="Lucida Sans" w:eastAsia="Times New Roman" w:hAnsi="Lucida Sans" w:cs="Times New Roman"/>
          <w:color w:val="252525"/>
          <w:sz w:val="21"/>
          <w:szCs w:val="21"/>
        </w:rPr>
        <w:t>4. Walk down the item to the </w:t>
      </w:r>
      <w:r w:rsidRPr="002F339C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Event Price</w:t>
      </w:r>
      <w:r w:rsidRPr="002F339C">
        <w:rPr>
          <w:rFonts w:ascii="Lucida Sans" w:eastAsia="Times New Roman" w:hAnsi="Lucida Sans" w:cs="Times New Roman"/>
          <w:color w:val="252525"/>
          <w:sz w:val="21"/>
          <w:szCs w:val="21"/>
        </w:rPr>
        <w:t> tier. Right-click and select </w:t>
      </w:r>
      <w:r w:rsidRPr="002F339C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New</w:t>
      </w:r>
      <w:r w:rsidRPr="002F339C">
        <w:rPr>
          <w:rFonts w:ascii="Lucida Sans" w:eastAsia="Times New Roman" w:hAnsi="Lucida Sans" w:cs="Times New Roman"/>
          <w:color w:val="252525"/>
          <w:sz w:val="21"/>
          <w:szCs w:val="21"/>
        </w:rPr>
        <w:t>.</w:t>
      </w:r>
    </w:p>
    <w:p w:rsidR="002F339C" w:rsidRPr="002F339C" w:rsidRDefault="002F339C" w:rsidP="002F339C">
      <w:pPr>
        <w:shd w:val="clear" w:color="auto" w:fill="FAFAFA"/>
        <w:spacing w:after="0" w:line="450" w:lineRule="atLeast"/>
        <w:ind w:left="-99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2F339C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drawing>
          <wp:inline distT="0" distB="0" distL="0" distR="0">
            <wp:extent cx="7143750" cy="3788184"/>
            <wp:effectExtent l="0" t="0" r="0" b="3175"/>
            <wp:docPr id="2" name="Picture 2" descr="https://support.agiletix.com/hc/en-us/article_attachments/202913084/Event.pn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upport.agiletix.com/hc/en-us/article_attachments/202913084/Event.pn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5411" cy="3794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39C" w:rsidRPr="002F339C" w:rsidRDefault="002F339C" w:rsidP="002F339C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2F339C">
        <w:rPr>
          <w:rFonts w:ascii="Lucida Sans" w:eastAsia="Times New Roman" w:hAnsi="Lucida Sans" w:cs="Times New Roman"/>
          <w:color w:val="252525"/>
          <w:sz w:val="21"/>
          <w:szCs w:val="21"/>
        </w:rPr>
        <w:t>3) In the </w:t>
      </w:r>
      <w:r w:rsidRPr="002F339C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Event Price: New</w:t>
      </w:r>
      <w:r w:rsidRPr="002F339C">
        <w:rPr>
          <w:rFonts w:ascii="Lucida Sans" w:eastAsia="Times New Roman" w:hAnsi="Lucida Sans" w:cs="Times New Roman"/>
          <w:color w:val="252525"/>
          <w:sz w:val="21"/>
          <w:szCs w:val="21"/>
        </w:rPr>
        <w:t> window, add the </w:t>
      </w:r>
      <w:r w:rsidRPr="002F339C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Price</w:t>
      </w:r>
      <w:r w:rsidRPr="002F339C">
        <w:rPr>
          <w:rFonts w:ascii="Lucida Sans" w:eastAsia="Times New Roman" w:hAnsi="Lucida Sans" w:cs="Times New Roman"/>
          <w:color w:val="252525"/>
          <w:sz w:val="21"/>
          <w:szCs w:val="21"/>
        </w:rPr>
        <w:t> (and Fee, if applicable).</w:t>
      </w:r>
    </w:p>
    <w:p w:rsidR="002F339C" w:rsidRPr="002F339C" w:rsidRDefault="002F339C" w:rsidP="002F339C">
      <w:pPr>
        <w:shd w:val="clear" w:color="auto" w:fill="FAFAFA"/>
        <w:spacing w:after="0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2F339C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lastRenderedPageBreak/>
        <w:drawing>
          <wp:inline distT="0" distB="0" distL="0" distR="0">
            <wp:extent cx="4120412" cy="4524375"/>
            <wp:effectExtent l="0" t="0" r="0" b="0"/>
            <wp:docPr id="1" name="Picture 1" descr="https://support.agiletix.com/hc/en-us/article_attachments/202913094/Qickprice.pn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upport.agiletix.com/hc/en-us/article_attachments/202913094/Qickprice.pn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2494" cy="4581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39C" w:rsidRPr="002F339C" w:rsidRDefault="002F339C" w:rsidP="002F339C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2F339C">
        <w:rPr>
          <w:rFonts w:ascii="Lucida Sans" w:eastAsia="Times New Roman" w:hAnsi="Lucida Sans" w:cs="Times New Roman"/>
          <w:color w:val="252525"/>
          <w:sz w:val="21"/>
          <w:szCs w:val="21"/>
        </w:rPr>
        <w:t>6.Choose the correct </w:t>
      </w:r>
      <w:r w:rsidRPr="002F339C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Tax Type</w:t>
      </w:r>
      <w:r w:rsidRPr="002F339C">
        <w:rPr>
          <w:rFonts w:ascii="Lucida Sans" w:eastAsia="Times New Roman" w:hAnsi="Lucida Sans" w:cs="Times New Roman"/>
          <w:color w:val="252525"/>
          <w:sz w:val="21"/>
          <w:szCs w:val="21"/>
        </w:rPr>
        <w:t>, if applicable, and the </w:t>
      </w:r>
      <w:r w:rsidRPr="002F339C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Redeemed/Unredeemed</w:t>
      </w:r>
      <w:r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 xml:space="preserve"> </w:t>
      </w:r>
      <w:r w:rsidRPr="002F339C">
        <w:rPr>
          <w:rFonts w:ascii="Lucida Sans" w:eastAsia="Times New Roman" w:hAnsi="Lucida Sans" w:cs="Times New Roman"/>
          <w:color w:val="252525"/>
          <w:sz w:val="21"/>
          <w:szCs w:val="21"/>
        </w:rPr>
        <w:t>accounts.</w:t>
      </w:r>
    </w:p>
    <w:p w:rsidR="002F339C" w:rsidRPr="002F339C" w:rsidRDefault="002F339C" w:rsidP="002F339C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2F339C">
        <w:rPr>
          <w:rFonts w:ascii="Lucida Sans" w:eastAsia="Times New Roman" w:hAnsi="Lucida Sans" w:cs="Times New Roman"/>
          <w:color w:val="252525"/>
          <w:sz w:val="21"/>
          <w:szCs w:val="21"/>
        </w:rPr>
        <w:t>7. If it is a complimentary ticket, check the box next to </w:t>
      </w:r>
      <w:r w:rsidRPr="002F339C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Comp</w:t>
      </w:r>
      <w:r w:rsidRPr="002F339C">
        <w:rPr>
          <w:rFonts w:ascii="Lucida Sans" w:eastAsia="Times New Roman" w:hAnsi="Lucida Sans" w:cs="Times New Roman"/>
          <w:color w:val="252525"/>
          <w:sz w:val="21"/>
          <w:szCs w:val="21"/>
        </w:rPr>
        <w:t>. Finish building the price as normal.</w:t>
      </w:r>
    </w:p>
    <w:p w:rsidR="00C51E79" w:rsidRDefault="002F339C"/>
    <w:sectPr w:rsidR="00C51E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35DA9"/>
    <w:multiLevelType w:val="multilevel"/>
    <w:tmpl w:val="BE94B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39C"/>
    <w:rsid w:val="002F2C52"/>
    <w:rsid w:val="002F339C"/>
    <w:rsid w:val="002F6446"/>
    <w:rsid w:val="00354DD2"/>
    <w:rsid w:val="00736008"/>
    <w:rsid w:val="007E231B"/>
    <w:rsid w:val="00833078"/>
    <w:rsid w:val="00C4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48B6C"/>
  <w15:chartTrackingRefBased/>
  <w15:docId w15:val="{85A69A36-9815-4D6C-B821-FA1B0CD83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F33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339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F3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F339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F339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F339C"/>
    <w:rPr>
      <w:i/>
      <w:iCs/>
    </w:rPr>
  </w:style>
  <w:style w:type="character" w:customStyle="1" w:styleId="wysiwyg-color-black">
    <w:name w:val="wysiwyg-color-black"/>
    <w:basedOn w:val="DefaultParagraphFont"/>
    <w:rsid w:val="002F3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358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84284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89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57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72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13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61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2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43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9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agiletix.com/hc/en-us/article_attachments/202972640/New_Event_Price.png" TargetMode="External"/><Relationship Id="rId13" Type="http://schemas.openxmlformats.org/officeDocument/2006/relationships/hyperlink" Target="https://support.agiletix.com/hc/en-us/article_attachments/202912514/PriceDistribution.png" TargetMode="External"/><Relationship Id="rId18" Type="http://schemas.openxmlformats.org/officeDocument/2006/relationships/hyperlink" Target="https://support.agiletix.com/hc/en-us/article_attachments/202974980/2015-08-23_110627.jpg" TargetMode="External"/><Relationship Id="rId26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image" Target="media/image9.jpeg"/><Relationship Id="rId25" Type="http://schemas.openxmlformats.org/officeDocument/2006/relationships/hyperlink" Target="https://support.agiletix.com/hc/en-us/article_attachments/202913084/Event.png" TargetMode="Externa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hyperlink" Target="https://support.agiletix.com/hc/en-us/article_attachments/203041280/select_price.png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support.agiletix.com/hc/en-us/article_attachments/202912414/Template.png" TargetMode="External"/><Relationship Id="rId11" Type="http://schemas.openxmlformats.org/officeDocument/2006/relationships/image" Target="media/image4.png"/><Relationship Id="rId24" Type="http://schemas.openxmlformats.org/officeDocument/2006/relationships/image" Target="media/image13.png"/><Relationship Id="rId5" Type="http://schemas.openxmlformats.org/officeDocument/2006/relationships/image" Target="media/image1.png"/><Relationship Id="rId15" Type="http://schemas.openxmlformats.org/officeDocument/2006/relationships/image" Target="media/image7.jpeg"/><Relationship Id="rId23" Type="http://schemas.openxmlformats.org/officeDocument/2006/relationships/image" Target="media/image12.png"/><Relationship Id="rId28" Type="http://schemas.openxmlformats.org/officeDocument/2006/relationships/image" Target="media/image15.png"/><Relationship Id="rId10" Type="http://schemas.openxmlformats.org/officeDocument/2006/relationships/hyperlink" Target="https://support.agiletix.com/hc/en-us/article_attachments/202912484/New_Price.png" TargetMode="External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hyperlink" Target="https://support.agiletix.com/hc/en-us/articles/204954540-Creating-a-Service-Fee" TargetMode="External"/><Relationship Id="rId27" Type="http://schemas.openxmlformats.org/officeDocument/2006/relationships/hyperlink" Target="https://support.agiletix.com/hc/en-us/article_attachments/202913094/Qickprice.png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C. Steward</dc:creator>
  <cp:keywords/>
  <dc:description/>
  <cp:lastModifiedBy>Hannah C. Steward</cp:lastModifiedBy>
  <cp:revision>1</cp:revision>
  <dcterms:created xsi:type="dcterms:W3CDTF">2017-10-26T17:40:00Z</dcterms:created>
  <dcterms:modified xsi:type="dcterms:W3CDTF">2017-10-26T17:45:00Z</dcterms:modified>
</cp:coreProperties>
</file>